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0B79" w14:textId="6AB13F49" w:rsidR="00634CDD" w:rsidRPr="00634CDD" w:rsidRDefault="00634CDD" w:rsidP="00634CDD">
      <w:pPr>
        <w:rPr>
          <w:rFonts w:asciiTheme="minorHAnsi" w:hAnsiTheme="minorHAnsi" w:cstheme="minorHAnsi"/>
          <w:b/>
          <w:color w:val="02202D"/>
          <w:sz w:val="32"/>
          <w:szCs w:val="28"/>
          <w:lang w:val="fr-FR"/>
        </w:rPr>
      </w:pPr>
      <w:r w:rsidRPr="00634CDD">
        <w:rPr>
          <w:rFonts w:asciiTheme="minorHAnsi" w:hAnsiTheme="minorHAnsi" w:cstheme="minorHAnsi"/>
          <w:b/>
          <w:color w:val="02202D"/>
          <w:sz w:val="32"/>
          <w:szCs w:val="28"/>
          <w:lang w:val="fr-FR"/>
        </w:rPr>
        <w:t>Information Importante pour les Médias</w:t>
      </w:r>
    </w:p>
    <w:p w14:paraId="1E10679F" w14:textId="246E938A" w:rsidR="00634CDD" w:rsidRPr="003A0A32" w:rsidRDefault="00634CDD" w:rsidP="00634CDD">
      <w:pPr>
        <w:rPr>
          <w:rStyle w:val="Hyperlink"/>
          <w:rFonts w:asciiTheme="minorHAnsi" w:hAnsiTheme="minorHAnsi" w:cstheme="minorHAnsi"/>
          <w:color w:val="2BB7C1"/>
          <w:sz w:val="28"/>
          <w:szCs w:val="28"/>
          <w:lang w:val="fr-CA"/>
        </w:rPr>
      </w:pPr>
      <w:r w:rsidRPr="00634CDD">
        <w:rPr>
          <w:rFonts w:asciiTheme="minorHAnsi" w:hAnsiTheme="minorHAnsi" w:cstheme="minorHAnsi"/>
          <w:b/>
          <w:color w:val="2BB7C1"/>
          <w:sz w:val="28"/>
          <w:szCs w:val="28"/>
          <w:lang w:val="fr-FR"/>
        </w:rPr>
        <w:t xml:space="preserve">Contact pour les médias </w:t>
      </w:r>
      <w:r w:rsidRPr="00634CDD">
        <w:rPr>
          <w:rFonts w:asciiTheme="minorHAnsi" w:hAnsiTheme="minorHAnsi" w:cstheme="minorHAnsi"/>
          <w:b/>
          <w:sz w:val="28"/>
          <w:szCs w:val="28"/>
          <w:lang w:val="fr-FR"/>
        </w:rPr>
        <w:t>:</w:t>
      </w:r>
      <w:r w:rsidRPr="00634CDD">
        <w:rPr>
          <w:rFonts w:asciiTheme="minorHAnsi" w:hAnsiTheme="minorHAnsi" w:cstheme="minorHAnsi"/>
          <w:sz w:val="28"/>
          <w:szCs w:val="28"/>
          <w:lang w:val="fr-FR"/>
        </w:rPr>
        <w:t xml:space="preserve"> Michèle Rogerson, T. 613-266-4771,</w:t>
      </w:r>
      <w:r w:rsidR="003A0A32">
        <w:rPr>
          <w:rFonts w:asciiTheme="minorHAnsi" w:hAnsiTheme="minorHAnsi" w:cstheme="minorHAnsi"/>
          <w:color w:val="2BB7C1"/>
          <w:sz w:val="28"/>
          <w:szCs w:val="28"/>
          <w:lang w:val="fr-CA"/>
        </w:rPr>
        <w:t xml:space="preserve"> </w:t>
      </w:r>
      <w:hyperlink r:id="rId8" w:history="1">
        <w:r w:rsidRPr="003A0A32">
          <w:rPr>
            <w:rStyle w:val="Hyperlink"/>
            <w:rFonts w:asciiTheme="minorHAnsi" w:hAnsiTheme="minorHAnsi" w:cstheme="minorHAnsi"/>
            <w:color w:val="2BB7C1"/>
            <w:sz w:val="28"/>
            <w:szCs w:val="28"/>
            <w:lang w:val="fr-CA"/>
          </w:rPr>
          <w:t>micheler@skillscanada.com</w:t>
        </w:r>
      </w:hyperlink>
    </w:p>
    <w:p w14:paraId="3533AAE4" w14:textId="0E621E39" w:rsidR="00634CDD" w:rsidRPr="00634CDD" w:rsidRDefault="00634CDD" w:rsidP="00634CDD">
      <w:pPr>
        <w:rPr>
          <w:rFonts w:asciiTheme="minorHAnsi" w:hAnsiTheme="minorHAnsi" w:cstheme="minorHAnsi"/>
          <w:b/>
          <w:color w:val="2BB7C1"/>
          <w:sz w:val="28"/>
          <w:szCs w:val="28"/>
        </w:rPr>
      </w:pPr>
      <w:r w:rsidRPr="00634CDD">
        <w:rPr>
          <w:rFonts w:asciiTheme="minorHAnsi" w:hAnsiTheme="minorHAnsi" w:cstheme="minorHAnsi"/>
          <w:b/>
          <w:color w:val="2BB7C1"/>
          <w:sz w:val="28"/>
          <w:szCs w:val="28"/>
        </w:rPr>
        <w:t xml:space="preserve">Services Au Centre </w:t>
      </w:r>
      <w:proofErr w:type="gramStart"/>
      <w:r w:rsidRPr="00634CDD">
        <w:rPr>
          <w:rFonts w:asciiTheme="minorHAnsi" w:hAnsiTheme="minorHAnsi" w:cstheme="minorHAnsi"/>
          <w:b/>
          <w:color w:val="2BB7C1"/>
          <w:sz w:val="28"/>
          <w:szCs w:val="28"/>
        </w:rPr>
        <w:t>Des</w:t>
      </w:r>
      <w:proofErr w:type="gramEnd"/>
      <w:r w:rsidRPr="00634CDD">
        <w:rPr>
          <w:rFonts w:asciiTheme="minorHAnsi" w:hAnsiTheme="minorHAnsi" w:cstheme="minorHAnsi"/>
          <w:b/>
          <w:color w:val="2BB7C1"/>
          <w:sz w:val="28"/>
          <w:szCs w:val="28"/>
        </w:rPr>
        <w:t xml:space="preserve"> </w:t>
      </w:r>
      <w:proofErr w:type="spellStart"/>
      <w:r w:rsidRPr="00634CDD">
        <w:rPr>
          <w:rFonts w:asciiTheme="minorHAnsi" w:hAnsiTheme="minorHAnsi" w:cstheme="minorHAnsi"/>
          <w:b/>
          <w:color w:val="2BB7C1"/>
          <w:sz w:val="28"/>
          <w:szCs w:val="28"/>
        </w:rPr>
        <w:t>Médias</w:t>
      </w:r>
      <w:proofErr w:type="spellEnd"/>
    </w:p>
    <w:p w14:paraId="1A2FAE51" w14:textId="77777777" w:rsidR="00634CDD" w:rsidRPr="00634CDD" w:rsidRDefault="00634CDD" w:rsidP="00634CDD">
      <w:pPr>
        <w:pStyle w:val="ListParagraph"/>
        <w:numPr>
          <w:ilvl w:val="0"/>
          <w:numId w:val="15"/>
        </w:numPr>
        <w:contextualSpacing/>
        <w:rPr>
          <w:rFonts w:asciiTheme="minorHAnsi" w:hAnsiTheme="minorHAnsi" w:cstheme="minorHAnsi"/>
          <w:lang w:val="fr-FR"/>
        </w:rPr>
      </w:pPr>
      <w:r w:rsidRPr="00634CDD">
        <w:rPr>
          <w:rFonts w:asciiTheme="minorHAnsi" w:hAnsiTheme="minorHAnsi" w:cstheme="minorHAnsi"/>
          <w:lang w:val="fr-FR"/>
        </w:rPr>
        <w:t xml:space="preserve">Le Centre est situé au Edmonton EXPO Centre, sur le niveau du </w:t>
      </w:r>
      <w:proofErr w:type="spellStart"/>
      <w:r w:rsidRPr="00634CDD">
        <w:rPr>
          <w:rFonts w:asciiTheme="minorHAnsi" w:hAnsiTheme="minorHAnsi" w:cstheme="minorHAnsi"/>
          <w:lang w:val="fr-FR"/>
        </w:rPr>
        <w:t>rez-de-chaussé</w:t>
      </w:r>
      <w:proofErr w:type="spellEnd"/>
      <w:r w:rsidRPr="00634CDD">
        <w:rPr>
          <w:rFonts w:asciiTheme="minorHAnsi" w:hAnsiTheme="minorHAnsi" w:cstheme="minorHAnsi"/>
          <w:lang w:val="fr-FR"/>
        </w:rPr>
        <w:t>, dans la salle E2.</w:t>
      </w:r>
    </w:p>
    <w:p w14:paraId="323F29D3" w14:textId="77777777" w:rsidR="00634CDD" w:rsidRPr="00634CDD" w:rsidRDefault="00634CDD" w:rsidP="00634CDD">
      <w:pPr>
        <w:pStyle w:val="ListParagraph"/>
        <w:numPr>
          <w:ilvl w:val="0"/>
          <w:numId w:val="15"/>
        </w:numPr>
        <w:contextualSpacing/>
        <w:rPr>
          <w:rFonts w:asciiTheme="minorHAnsi" w:hAnsiTheme="minorHAnsi" w:cstheme="minorHAnsi"/>
          <w:lang w:val="fr-FR"/>
        </w:rPr>
      </w:pPr>
      <w:r w:rsidRPr="00634CDD">
        <w:rPr>
          <w:rFonts w:asciiTheme="minorHAnsi" w:hAnsiTheme="minorHAnsi" w:cstheme="minorHAnsi"/>
          <w:lang w:val="fr-FR"/>
        </w:rPr>
        <w:t xml:space="preserve">On y accède par l'entrée principale, </w:t>
      </w:r>
      <w:proofErr w:type="spellStart"/>
      <w:r w:rsidRPr="00634CDD">
        <w:rPr>
          <w:rFonts w:asciiTheme="minorHAnsi" w:hAnsiTheme="minorHAnsi" w:cstheme="minorHAnsi"/>
          <w:lang w:val="fr-FR"/>
        </w:rPr>
        <w:t>plaza</w:t>
      </w:r>
      <w:proofErr w:type="spellEnd"/>
      <w:r w:rsidRPr="00634CDD">
        <w:rPr>
          <w:rFonts w:asciiTheme="minorHAnsi" w:hAnsiTheme="minorHAnsi" w:cstheme="minorHAnsi"/>
          <w:lang w:val="fr-FR"/>
        </w:rPr>
        <w:t xml:space="preserve"> est.</w:t>
      </w:r>
    </w:p>
    <w:p w14:paraId="3C3459AC" w14:textId="77777777" w:rsidR="00634CDD" w:rsidRPr="00634CDD" w:rsidRDefault="00634CDD" w:rsidP="00634CDD">
      <w:pPr>
        <w:pStyle w:val="ListParagraph"/>
        <w:numPr>
          <w:ilvl w:val="0"/>
          <w:numId w:val="15"/>
        </w:numPr>
        <w:contextualSpacing/>
        <w:rPr>
          <w:rFonts w:asciiTheme="minorHAnsi" w:hAnsiTheme="minorHAnsi" w:cstheme="minorHAnsi"/>
          <w:lang w:val="fr-FR"/>
        </w:rPr>
      </w:pPr>
      <w:r w:rsidRPr="00634CDD">
        <w:rPr>
          <w:rFonts w:asciiTheme="minorHAnsi" w:hAnsiTheme="minorHAnsi" w:cstheme="minorHAnsi"/>
          <w:lang w:val="fr-FR"/>
        </w:rPr>
        <w:t>Réseau Wifi (vous pouvez obtenir le mot de passe au centre des médias).</w:t>
      </w:r>
    </w:p>
    <w:p w14:paraId="3F60E30B" w14:textId="77777777" w:rsidR="00634CDD" w:rsidRPr="00634CDD" w:rsidRDefault="00634CDD" w:rsidP="00634CDD">
      <w:pPr>
        <w:pStyle w:val="ListParagraph"/>
        <w:numPr>
          <w:ilvl w:val="0"/>
          <w:numId w:val="15"/>
        </w:numPr>
        <w:contextualSpacing/>
        <w:rPr>
          <w:rFonts w:asciiTheme="minorHAnsi" w:hAnsiTheme="minorHAnsi" w:cstheme="minorHAnsi"/>
          <w:lang w:val="fr-FR"/>
        </w:rPr>
      </w:pPr>
      <w:r w:rsidRPr="00634CDD">
        <w:rPr>
          <w:rFonts w:asciiTheme="minorHAnsi" w:hAnsiTheme="minorHAnsi" w:cstheme="minorHAnsi"/>
          <w:b/>
          <w:color w:val="2BB7C1"/>
          <w:lang w:val="fr-FR"/>
        </w:rPr>
        <w:t>Heures d’ouverture</w:t>
      </w:r>
      <w:r w:rsidRPr="00634CDD">
        <w:rPr>
          <w:rFonts w:asciiTheme="minorHAnsi" w:hAnsiTheme="minorHAnsi" w:cstheme="minorHAnsi"/>
          <w:color w:val="2BB7C1"/>
          <w:lang w:val="fr-FR"/>
        </w:rPr>
        <w:t xml:space="preserve"> </w:t>
      </w:r>
      <w:r w:rsidRPr="00634CDD">
        <w:rPr>
          <w:rFonts w:asciiTheme="minorHAnsi" w:hAnsiTheme="minorHAnsi" w:cstheme="minorHAnsi"/>
          <w:lang w:val="fr-FR"/>
        </w:rPr>
        <w:t xml:space="preserve">: </w:t>
      </w:r>
      <w:r w:rsidRPr="00634CDD">
        <w:rPr>
          <w:rFonts w:asciiTheme="minorHAnsi" w:hAnsiTheme="minorHAnsi" w:cstheme="minorHAnsi"/>
          <w:lang w:val="fr-FR"/>
        </w:rPr>
        <w:br/>
        <w:t xml:space="preserve">le 3 </w:t>
      </w:r>
      <w:proofErr w:type="gramStart"/>
      <w:r w:rsidRPr="00634CDD">
        <w:rPr>
          <w:rFonts w:asciiTheme="minorHAnsi" w:hAnsiTheme="minorHAnsi" w:cstheme="minorHAnsi"/>
          <w:lang w:val="fr-FR"/>
        </w:rPr>
        <w:t>juin:</w:t>
      </w:r>
      <w:proofErr w:type="gramEnd"/>
      <w:r w:rsidRPr="00634CDD">
        <w:rPr>
          <w:rFonts w:asciiTheme="minorHAnsi" w:hAnsiTheme="minorHAnsi" w:cstheme="minorHAnsi"/>
          <w:lang w:val="fr-FR"/>
        </w:rPr>
        <w:t xml:space="preserve"> 8 h 30 à 18 h 00</w:t>
      </w:r>
      <w:r w:rsidRPr="00634CDD">
        <w:rPr>
          <w:rFonts w:asciiTheme="minorHAnsi" w:hAnsiTheme="minorHAnsi" w:cstheme="minorHAnsi"/>
          <w:lang w:val="fr-FR"/>
        </w:rPr>
        <w:br/>
        <w:t>le 4 et 5 juin: 8 h 30 à 16 h 00</w:t>
      </w:r>
      <w:r w:rsidRPr="00634CDD">
        <w:rPr>
          <w:rFonts w:asciiTheme="minorHAnsi" w:hAnsiTheme="minorHAnsi" w:cstheme="minorHAnsi"/>
          <w:lang w:val="fr-FR"/>
        </w:rPr>
        <w:br/>
        <w:t>le 6 juin: 9 h 00 à 3 h 00</w:t>
      </w:r>
      <w:r w:rsidRPr="00634CDD">
        <w:rPr>
          <w:rFonts w:asciiTheme="minorHAnsi" w:hAnsiTheme="minorHAnsi" w:cstheme="minorHAnsi"/>
          <w:lang w:val="fr-FR"/>
        </w:rPr>
        <w:br/>
      </w:r>
    </w:p>
    <w:p w14:paraId="3AE384B8" w14:textId="447C7018" w:rsidR="00634CDD" w:rsidRPr="00634CDD" w:rsidRDefault="00634CDD" w:rsidP="00634CDD">
      <w:pPr>
        <w:rPr>
          <w:rFonts w:asciiTheme="minorHAnsi" w:hAnsiTheme="minorHAnsi" w:cstheme="minorHAnsi"/>
          <w:b/>
          <w:color w:val="2BB7C1"/>
          <w:sz w:val="28"/>
        </w:rPr>
      </w:pPr>
      <w:proofErr w:type="spellStart"/>
      <w:r w:rsidRPr="00634CDD">
        <w:rPr>
          <w:rFonts w:asciiTheme="minorHAnsi" w:hAnsiTheme="minorHAnsi" w:cstheme="minorHAnsi"/>
          <w:b/>
          <w:color w:val="2BB7C1"/>
          <w:sz w:val="28"/>
        </w:rPr>
        <w:t>Accréditation</w:t>
      </w:r>
      <w:proofErr w:type="spellEnd"/>
      <w:r w:rsidRPr="00634CDD">
        <w:rPr>
          <w:rFonts w:asciiTheme="minorHAnsi" w:hAnsiTheme="minorHAnsi" w:cstheme="minorHAnsi"/>
          <w:b/>
          <w:color w:val="2BB7C1"/>
          <w:sz w:val="28"/>
        </w:rPr>
        <w:t xml:space="preserve"> Et Inscription Des </w:t>
      </w:r>
      <w:proofErr w:type="spellStart"/>
      <w:r w:rsidRPr="00634CDD">
        <w:rPr>
          <w:rFonts w:asciiTheme="minorHAnsi" w:hAnsiTheme="minorHAnsi" w:cstheme="minorHAnsi"/>
          <w:b/>
          <w:color w:val="2BB7C1"/>
          <w:sz w:val="28"/>
        </w:rPr>
        <w:t>Médias</w:t>
      </w:r>
      <w:proofErr w:type="spellEnd"/>
    </w:p>
    <w:p w14:paraId="45676CC0" w14:textId="77777777" w:rsidR="00634CDD" w:rsidRPr="00634CDD" w:rsidRDefault="00634CDD" w:rsidP="00634CDD">
      <w:pPr>
        <w:pStyle w:val="ListParagraph"/>
        <w:numPr>
          <w:ilvl w:val="0"/>
          <w:numId w:val="16"/>
        </w:numPr>
        <w:contextualSpacing/>
        <w:rPr>
          <w:rFonts w:asciiTheme="minorHAnsi" w:hAnsiTheme="minorHAnsi" w:cstheme="minorHAnsi"/>
          <w:lang w:val="fr-FR"/>
        </w:rPr>
      </w:pPr>
      <w:r w:rsidRPr="00634CDD">
        <w:rPr>
          <w:rFonts w:asciiTheme="minorHAnsi" w:hAnsiTheme="minorHAnsi" w:cstheme="minorHAnsi"/>
          <w:lang w:val="fr-FR"/>
        </w:rPr>
        <w:t xml:space="preserve">Tous les représentants des médias doivent obtenir l'accréditation requise et avoir leur insigne d'identité bien en vue en tout temps. </w:t>
      </w:r>
    </w:p>
    <w:p w14:paraId="11ACB9F9" w14:textId="6C884095" w:rsidR="00634CDD" w:rsidRPr="003A0A32" w:rsidRDefault="00634CDD" w:rsidP="00634CDD">
      <w:pPr>
        <w:pStyle w:val="ListParagraph"/>
        <w:numPr>
          <w:ilvl w:val="0"/>
          <w:numId w:val="16"/>
        </w:numPr>
        <w:contextualSpacing/>
        <w:rPr>
          <w:rFonts w:asciiTheme="minorHAnsi" w:hAnsiTheme="minorHAnsi" w:cstheme="minorHAnsi"/>
          <w:lang w:val="fr-FR"/>
        </w:rPr>
      </w:pPr>
      <w:r w:rsidRPr="00634CDD">
        <w:rPr>
          <w:rFonts w:asciiTheme="minorHAnsi" w:hAnsiTheme="minorHAnsi" w:cstheme="minorHAnsi"/>
          <w:lang w:val="fr-FR"/>
        </w:rPr>
        <w:t xml:space="preserve">Les médias incluent les journalistes, les photographes et les équipes de tournage. </w:t>
      </w:r>
      <w:r w:rsidR="003A0A32">
        <w:rPr>
          <w:rFonts w:asciiTheme="minorHAnsi" w:hAnsiTheme="minorHAnsi" w:cstheme="minorHAnsi"/>
          <w:lang w:val="fr-FR"/>
        </w:rPr>
        <w:br/>
      </w:r>
    </w:p>
    <w:p w14:paraId="32077FD8" w14:textId="7780C01E" w:rsidR="00634CDD" w:rsidRPr="00634CDD" w:rsidRDefault="00634CDD" w:rsidP="00634CDD">
      <w:pPr>
        <w:rPr>
          <w:rFonts w:asciiTheme="minorHAnsi" w:hAnsiTheme="minorHAnsi" w:cstheme="minorHAnsi"/>
          <w:sz w:val="24"/>
          <w:szCs w:val="24"/>
          <w:lang w:val="fr-FR"/>
        </w:rPr>
      </w:pPr>
      <w:r w:rsidRPr="00634CDD">
        <w:rPr>
          <w:rFonts w:asciiTheme="minorHAnsi" w:hAnsiTheme="minorHAnsi" w:cstheme="minorHAnsi"/>
          <w:b/>
          <w:color w:val="2BB7C1"/>
          <w:sz w:val="24"/>
          <w:szCs w:val="24"/>
          <w:lang w:val="fr-FR"/>
        </w:rPr>
        <w:t>Veuillez noter</w:t>
      </w:r>
      <w:r w:rsidRPr="00634CDD">
        <w:rPr>
          <w:rFonts w:asciiTheme="minorHAnsi" w:hAnsiTheme="minorHAnsi" w:cstheme="minorHAnsi"/>
          <w:color w:val="2BB7C1"/>
          <w:sz w:val="24"/>
          <w:szCs w:val="24"/>
          <w:lang w:val="fr-FR"/>
        </w:rPr>
        <w:t xml:space="preserve"> </w:t>
      </w:r>
      <w:r w:rsidRPr="00634CDD">
        <w:rPr>
          <w:rFonts w:asciiTheme="minorHAnsi" w:hAnsiTheme="minorHAnsi" w:cstheme="minorHAnsi"/>
          <w:sz w:val="24"/>
          <w:szCs w:val="24"/>
          <w:lang w:val="fr-FR"/>
        </w:rPr>
        <w:t xml:space="preserve">: Pour obtenir </w:t>
      </w:r>
      <w:proofErr w:type="gramStart"/>
      <w:r w:rsidRPr="00634CDD">
        <w:rPr>
          <w:rFonts w:asciiTheme="minorHAnsi" w:hAnsiTheme="minorHAnsi" w:cstheme="minorHAnsi"/>
          <w:sz w:val="24"/>
          <w:szCs w:val="24"/>
          <w:lang w:val="fr-FR"/>
        </w:rPr>
        <w:t>une insigne</w:t>
      </w:r>
      <w:proofErr w:type="gramEnd"/>
      <w:r w:rsidRPr="00634CDD">
        <w:rPr>
          <w:rFonts w:asciiTheme="minorHAnsi" w:hAnsiTheme="minorHAnsi" w:cstheme="minorHAnsi"/>
          <w:sz w:val="24"/>
          <w:szCs w:val="24"/>
          <w:lang w:val="fr-FR"/>
        </w:rPr>
        <w:t xml:space="preserve"> d’identité pour média lorsque le centre des médias est fermé, veuillez aller au lieu d’inscription, qui est situé au niveau du </w:t>
      </w:r>
      <w:proofErr w:type="spellStart"/>
      <w:r w:rsidRPr="00634CDD">
        <w:rPr>
          <w:rFonts w:asciiTheme="minorHAnsi" w:hAnsiTheme="minorHAnsi" w:cstheme="minorHAnsi"/>
          <w:sz w:val="24"/>
          <w:szCs w:val="24"/>
          <w:lang w:val="fr-FR"/>
        </w:rPr>
        <w:t>rez-de-chaussé</w:t>
      </w:r>
      <w:proofErr w:type="spellEnd"/>
      <w:r w:rsidRPr="00634CDD">
        <w:rPr>
          <w:rFonts w:asciiTheme="minorHAnsi" w:hAnsiTheme="minorHAnsi" w:cstheme="minorHAnsi"/>
          <w:sz w:val="24"/>
          <w:szCs w:val="24"/>
          <w:lang w:val="fr-FR"/>
        </w:rPr>
        <w:t xml:space="preserve"> au Edmonton EXPO Centre. On y accède par l'entrée principale.</w:t>
      </w:r>
    </w:p>
    <w:p w14:paraId="5B13BE7B" w14:textId="797D9C3C" w:rsidR="00634CDD" w:rsidRPr="00634CDD" w:rsidRDefault="00634CDD" w:rsidP="00634CDD">
      <w:pPr>
        <w:rPr>
          <w:rFonts w:asciiTheme="minorHAnsi" w:hAnsiTheme="minorHAnsi" w:cstheme="minorHAnsi"/>
          <w:b/>
          <w:color w:val="2BB7C1"/>
          <w:sz w:val="28"/>
          <w:lang w:val="fr-FR"/>
        </w:rPr>
      </w:pPr>
      <w:r w:rsidRPr="00634CDD">
        <w:rPr>
          <w:rFonts w:asciiTheme="minorHAnsi" w:hAnsiTheme="minorHAnsi" w:cstheme="minorHAnsi"/>
          <w:b/>
          <w:color w:val="2BB7C1"/>
          <w:sz w:val="28"/>
          <w:lang w:val="fr-FR"/>
        </w:rPr>
        <w:t>Enregistrement Audio Et Vidéo</w:t>
      </w:r>
    </w:p>
    <w:p w14:paraId="42AB9F0C" w14:textId="422297A1" w:rsidR="000C51F7" w:rsidRPr="000C51F7" w:rsidRDefault="00634CDD" w:rsidP="00634CDD">
      <w:pPr>
        <w:rPr>
          <w:rFonts w:asciiTheme="minorHAnsi" w:hAnsiTheme="minorHAnsi" w:cstheme="minorHAnsi"/>
          <w:lang w:val="fr-FR"/>
        </w:rPr>
      </w:pPr>
      <w:r w:rsidRPr="000C51F7">
        <w:rPr>
          <w:rFonts w:asciiTheme="minorHAnsi" w:hAnsiTheme="minorHAnsi" w:cstheme="minorHAnsi"/>
          <w:sz w:val="24"/>
          <w:lang w:val="fr-FR"/>
        </w:rPr>
        <w:t xml:space="preserve">Toutes les caméras doivent porter le nom du média. Les enregistrements </w:t>
      </w:r>
      <w:proofErr w:type="spellStart"/>
      <w:r w:rsidRPr="000C51F7">
        <w:rPr>
          <w:rFonts w:asciiTheme="minorHAnsi" w:hAnsiTheme="minorHAnsi" w:cstheme="minorHAnsi"/>
          <w:sz w:val="24"/>
          <w:lang w:val="fr-FR"/>
        </w:rPr>
        <w:t>audios</w:t>
      </w:r>
      <w:proofErr w:type="spellEnd"/>
      <w:r w:rsidRPr="000C51F7">
        <w:rPr>
          <w:rFonts w:asciiTheme="minorHAnsi" w:hAnsiTheme="minorHAnsi" w:cstheme="minorHAnsi"/>
          <w:sz w:val="24"/>
          <w:lang w:val="fr-FR"/>
        </w:rPr>
        <w:t xml:space="preserve"> sont permis seulement dans le cadre d'entrevues pré approuvées des porte-parole et des concurrents. Il est interdit de prendre des photos dans les aires de concours, mais celles-ci sont permises directement à l’extérieur de ces aires. Veuillez noter que tous les compétiteurs et volontaires ont signé une entente de renonciation pour être photographié ou filmé. Pour les visiteurs étudiants, tous les étudiants qui portent un bracelet vert peuvent être photographiés ou filmés. Les étudiants qui ne portent pas un bracelet vert ne peuvent pas être photographiés ni filmés</w:t>
      </w:r>
      <w:r w:rsidRPr="00634CDD">
        <w:rPr>
          <w:rFonts w:asciiTheme="minorHAnsi" w:hAnsiTheme="minorHAnsi" w:cstheme="minorHAnsi"/>
          <w:lang w:val="fr-FR"/>
        </w:rPr>
        <w:t>.</w:t>
      </w:r>
    </w:p>
    <w:p w14:paraId="1D993FB5" w14:textId="215729FA" w:rsidR="00634CDD" w:rsidRPr="00634CDD" w:rsidRDefault="00634CDD" w:rsidP="00634CDD">
      <w:pPr>
        <w:rPr>
          <w:rFonts w:asciiTheme="minorHAnsi" w:hAnsiTheme="minorHAnsi" w:cstheme="minorHAnsi"/>
          <w:b/>
          <w:color w:val="2BB7C1"/>
          <w:sz w:val="28"/>
          <w:lang w:val="fr-FR"/>
        </w:rPr>
      </w:pPr>
      <w:r w:rsidRPr="00634CDD">
        <w:rPr>
          <w:rFonts w:asciiTheme="minorHAnsi" w:hAnsiTheme="minorHAnsi" w:cstheme="minorHAnsi"/>
          <w:b/>
          <w:color w:val="2BB7C1"/>
          <w:sz w:val="28"/>
          <w:lang w:val="fr-FR"/>
        </w:rPr>
        <w:t>Entrevues</w:t>
      </w:r>
    </w:p>
    <w:p w14:paraId="4452DFFE" w14:textId="475150FF" w:rsidR="00634CDD" w:rsidRPr="00634CDD" w:rsidRDefault="00634CDD" w:rsidP="00634CDD">
      <w:pPr>
        <w:rPr>
          <w:rFonts w:asciiTheme="minorHAnsi" w:hAnsiTheme="minorHAnsi" w:cstheme="minorHAnsi"/>
          <w:sz w:val="24"/>
          <w:lang w:val="fr-FR"/>
        </w:rPr>
      </w:pPr>
      <w:r w:rsidRPr="00634CDD">
        <w:rPr>
          <w:rFonts w:asciiTheme="minorHAnsi" w:hAnsiTheme="minorHAnsi" w:cstheme="minorHAnsi"/>
          <w:sz w:val="24"/>
          <w:lang w:val="fr-FR"/>
        </w:rPr>
        <w:t xml:space="preserve">On peut soumettre d'avance des demandes d'entrevue au bureau de Skills/Compétences Canada et lors de l’évènement en communiquant avec </w:t>
      </w:r>
      <w:r w:rsidRPr="00634CDD">
        <w:rPr>
          <w:rFonts w:asciiTheme="minorHAnsi" w:hAnsiTheme="minorHAnsi" w:cstheme="minorHAnsi"/>
          <w:b/>
          <w:color w:val="2BB7C1"/>
          <w:sz w:val="24"/>
          <w:lang w:val="fr-FR"/>
        </w:rPr>
        <w:t>Michèle Rogerson</w:t>
      </w:r>
      <w:r w:rsidRPr="00634CDD">
        <w:rPr>
          <w:rFonts w:asciiTheme="minorHAnsi" w:hAnsiTheme="minorHAnsi" w:cstheme="minorHAnsi"/>
          <w:sz w:val="24"/>
          <w:lang w:val="fr-FR"/>
        </w:rPr>
        <w:t xml:space="preserve">, à </w:t>
      </w:r>
      <w:hyperlink r:id="rId9" w:history="1">
        <w:r w:rsidRPr="00634CDD">
          <w:rPr>
            <w:rStyle w:val="Hyperlink"/>
            <w:rFonts w:asciiTheme="minorHAnsi" w:hAnsiTheme="minorHAnsi" w:cstheme="minorHAnsi"/>
            <w:sz w:val="24"/>
            <w:lang w:val="fr-FR"/>
          </w:rPr>
          <w:t>micheler@skillscanada.com</w:t>
        </w:r>
      </w:hyperlink>
      <w:r w:rsidRPr="00634CDD">
        <w:rPr>
          <w:rFonts w:asciiTheme="minorHAnsi" w:hAnsiTheme="minorHAnsi" w:cstheme="minorHAnsi"/>
          <w:sz w:val="24"/>
          <w:lang w:val="fr-FR"/>
        </w:rPr>
        <w:t xml:space="preserve"> ou au </w:t>
      </w:r>
      <w:r w:rsidRPr="00634CDD">
        <w:rPr>
          <w:rFonts w:asciiTheme="minorHAnsi" w:hAnsiTheme="minorHAnsi" w:cstheme="minorHAnsi"/>
          <w:sz w:val="24"/>
          <w:lang w:val="fr-FR"/>
        </w:rPr>
        <w:lastRenderedPageBreak/>
        <w:t xml:space="preserve">613-266-4771. Les demandes d'entrevue peuvent aussi être présentées sur place, au Centre des médias. Toute entrevue doit être organisée et approuvée au préalable. </w:t>
      </w:r>
    </w:p>
    <w:p w14:paraId="6B6220B0" w14:textId="0D331D6C" w:rsidR="000C51F7" w:rsidRDefault="00634CDD" w:rsidP="000C51F7">
      <w:pPr>
        <w:rPr>
          <w:rFonts w:asciiTheme="minorHAnsi" w:hAnsiTheme="minorHAnsi" w:cstheme="minorHAnsi"/>
          <w:b/>
          <w:color w:val="2BB7C1"/>
          <w:sz w:val="28"/>
          <w:lang w:val="fr-FR"/>
        </w:rPr>
      </w:pPr>
      <w:r w:rsidRPr="00634CDD">
        <w:rPr>
          <w:rFonts w:asciiTheme="minorHAnsi" w:hAnsiTheme="minorHAnsi" w:cstheme="minorHAnsi"/>
          <w:b/>
          <w:color w:val="2BB7C1"/>
          <w:sz w:val="28"/>
          <w:lang w:val="fr-FR"/>
        </w:rPr>
        <w:t xml:space="preserve">Pour </w:t>
      </w:r>
      <w:r w:rsidR="000C51F7" w:rsidRPr="00634CDD">
        <w:rPr>
          <w:rFonts w:asciiTheme="minorHAnsi" w:hAnsiTheme="minorHAnsi" w:cstheme="minorHAnsi"/>
          <w:b/>
          <w:color w:val="2BB7C1"/>
          <w:sz w:val="28"/>
          <w:lang w:val="fr-FR"/>
        </w:rPr>
        <w:t xml:space="preserve">Obtenir Des Photos, Des Rouleaux </w:t>
      </w:r>
      <w:r w:rsidRPr="00634CDD">
        <w:rPr>
          <w:rFonts w:asciiTheme="minorHAnsi" w:hAnsiTheme="minorHAnsi" w:cstheme="minorHAnsi"/>
          <w:b/>
          <w:color w:val="2BB7C1"/>
          <w:sz w:val="28"/>
          <w:lang w:val="fr-FR"/>
        </w:rPr>
        <w:t xml:space="preserve">B </w:t>
      </w:r>
      <w:r w:rsidR="000C51F7" w:rsidRPr="00634CDD">
        <w:rPr>
          <w:rFonts w:asciiTheme="minorHAnsi" w:hAnsiTheme="minorHAnsi" w:cstheme="minorHAnsi"/>
          <w:b/>
          <w:color w:val="2BB7C1"/>
          <w:sz w:val="28"/>
          <w:lang w:val="fr-FR"/>
        </w:rPr>
        <w:t xml:space="preserve">Et Des Bandes Vidéos Des </w:t>
      </w:r>
      <w:r w:rsidRPr="00634CDD">
        <w:rPr>
          <w:rFonts w:asciiTheme="minorHAnsi" w:hAnsiTheme="minorHAnsi" w:cstheme="minorHAnsi"/>
          <w:b/>
          <w:color w:val="2BB7C1"/>
          <w:sz w:val="28"/>
          <w:lang w:val="fr-FR"/>
        </w:rPr>
        <w:t>Olympiades</w:t>
      </w:r>
    </w:p>
    <w:p w14:paraId="0E66172A" w14:textId="3F25CC7E" w:rsidR="00634CDD" w:rsidRPr="000C51F7" w:rsidRDefault="00634CDD" w:rsidP="000C51F7">
      <w:pPr>
        <w:pStyle w:val="ListParagraph"/>
        <w:numPr>
          <w:ilvl w:val="0"/>
          <w:numId w:val="17"/>
        </w:numPr>
        <w:rPr>
          <w:rFonts w:asciiTheme="minorHAnsi" w:hAnsiTheme="minorHAnsi" w:cstheme="minorHAnsi"/>
          <w:b/>
          <w:color w:val="2BB7C1"/>
          <w:sz w:val="28"/>
          <w:lang w:val="fr-FR"/>
        </w:rPr>
      </w:pPr>
      <w:r w:rsidRPr="000C51F7">
        <w:rPr>
          <w:rFonts w:asciiTheme="minorHAnsi" w:hAnsiTheme="minorHAnsi" w:cstheme="minorHAnsi"/>
          <w:lang w:val="fr-FR"/>
        </w:rPr>
        <w:t xml:space="preserve">Des photos seront téléchargées chaque jour sur </w:t>
      </w:r>
      <w:r w:rsidRPr="000C51F7">
        <w:rPr>
          <w:rFonts w:asciiTheme="minorHAnsi" w:hAnsiTheme="minorHAnsi" w:cstheme="minorHAnsi"/>
          <w:b/>
          <w:lang w:val="fr-FR"/>
        </w:rPr>
        <w:t>Flickr</w:t>
      </w:r>
      <w:r w:rsidRPr="000C51F7">
        <w:rPr>
          <w:rFonts w:asciiTheme="minorHAnsi" w:hAnsiTheme="minorHAnsi" w:cstheme="minorHAnsi"/>
          <w:lang w:val="fr-FR"/>
        </w:rPr>
        <w:t xml:space="preserve">. Elles seront sauvegardées dans l'Album SCNC 2018. Si vous avez besoin d'une photo précise que vous ne pouvez trouver, veuillez communiquer avec Bradley Thomas, à </w:t>
      </w:r>
      <w:r w:rsidRPr="000C51F7">
        <w:rPr>
          <w:rFonts w:asciiTheme="minorHAnsi" w:hAnsiTheme="minorHAnsi" w:cstheme="minorHAnsi"/>
          <w:color w:val="0000FF"/>
          <w:u w:val="single"/>
          <w:lang w:val="fr-FR"/>
        </w:rPr>
        <w:t>bradleyt@skillscanada.com</w:t>
      </w:r>
      <w:r w:rsidRPr="000C51F7">
        <w:rPr>
          <w:rFonts w:asciiTheme="minorHAnsi" w:hAnsiTheme="minorHAnsi" w:cstheme="minorHAnsi"/>
          <w:lang w:val="fr-FR"/>
        </w:rPr>
        <w:t xml:space="preserve"> ou au 613-816-2872 pour obtenir son aide. </w:t>
      </w:r>
    </w:p>
    <w:p w14:paraId="7D935D7A" w14:textId="6E676038" w:rsidR="00634CDD" w:rsidRPr="000C51F7" w:rsidRDefault="00634CDD" w:rsidP="000C51F7">
      <w:pPr>
        <w:pStyle w:val="ListParagraph"/>
        <w:numPr>
          <w:ilvl w:val="0"/>
          <w:numId w:val="17"/>
        </w:numPr>
        <w:rPr>
          <w:rFonts w:asciiTheme="minorHAnsi" w:hAnsiTheme="minorHAnsi" w:cstheme="minorHAnsi"/>
          <w:lang w:val="fr-FR"/>
        </w:rPr>
      </w:pPr>
      <w:r w:rsidRPr="000C51F7">
        <w:rPr>
          <w:rFonts w:asciiTheme="minorHAnsi" w:hAnsiTheme="minorHAnsi" w:cstheme="minorHAnsi"/>
          <w:lang w:val="fr-FR"/>
        </w:rPr>
        <w:t xml:space="preserve">Des vidéos et des rouleaux B des Olympiades seront publiés sur </w:t>
      </w:r>
      <w:r w:rsidRPr="000C51F7">
        <w:rPr>
          <w:rFonts w:asciiTheme="minorHAnsi" w:hAnsiTheme="minorHAnsi" w:cstheme="minorHAnsi"/>
          <w:b/>
          <w:color w:val="2BB7C1"/>
          <w:lang w:val="fr-FR"/>
        </w:rPr>
        <w:t>YouTube</w:t>
      </w:r>
      <w:r w:rsidRPr="000C51F7">
        <w:rPr>
          <w:rFonts w:asciiTheme="minorHAnsi" w:hAnsiTheme="minorHAnsi" w:cstheme="minorHAnsi"/>
          <w:color w:val="2BB7C1"/>
          <w:lang w:val="fr-FR"/>
        </w:rPr>
        <w:t>.</w:t>
      </w:r>
      <w:r w:rsidRPr="000C51F7">
        <w:rPr>
          <w:rFonts w:asciiTheme="minorHAnsi" w:hAnsiTheme="minorHAnsi" w:cstheme="minorHAnsi"/>
          <w:lang w:val="fr-FR"/>
        </w:rPr>
        <w:t xml:space="preserve"> </w:t>
      </w:r>
    </w:p>
    <w:p w14:paraId="19760C81" w14:textId="79E7A9F0" w:rsidR="00634CDD" w:rsidRPr="000C51F7" w:rsidRDefault="00634CDD" w:rsidP="000C51F7">
      <w:pPr>
        <w:pStyle w:val="ListParagraph"/>
        <w:numPr>
          <w:ilvl w:val="0"/>
          <w:numId w:val="17"/>
        </w:numPr>
        <w:rPr>
          <w:rFonts w:asciiTheme="minorHAnsi" w:hAnsiTheme="minorHAnsi" w:cstheme="minorHAnsi"/>
          <w:lang w:val="fr-FR"/>
        </w:rPr>
      </w:pPr>
      <w:r w:rsidRPr="000C51F7">
        <w:rPr>
          <w:rFonts w:asciiTheme="minorHAnsi" w:hAnsiTheme="minorHAnsi" w:cstheme="minorHAnsi"/>
          <w:lang w:val="fr-FR"/>
        </w:rPr>
        <w:t xml:space="preserve">Le mot-dièse officiel pour les Olympiades est </w:t>
      </w:r>
      <w:r w:rsidRPr="000C51F7">
        <w:rPr>
          <w:rFonts w:asciiTheme="minorHAnsi" w:hAnsiTheme="minorHAnsi" w:cstheme="minorHAnsi"/>
          <w:b/>
          <w:color w:val="2BB7C1"/>
          <w:lang w:val="fr-FR"/>
        </w:rPr>
        <w:t>#SCNC2018</w:t>
      </w:r>
      <w:r w:rsidRPr="000C51F7">
        <w:rPr>
          <w:rFonts w:asciiTheme="minorHAnsi" w:hAnsiTheme="minorHAnsi" w:cstheme="minorHAnsi"/>
          <w:color w:val="2BB7C1"/>
          <w:lang w:val="fr-FR"/>
        </w:rPr>
        <w:t xml:space="preserve"> </w:t>
      </w:r>
    </w:p>
    <w:p w14:paraId="60CA7C04" w14:textId="2AA13C1E" w:rsidR="00634CDD" w:rsidRPr="000C51F7" w:rsidRDefault="00634CDD" w:rsidP="000C51F7">
      <w:pPr>
        <w:pStyle w:val="ListParagraph"/>
        <w:numPr>
          <w:ilvl w:val="0"/>
          <w:numId w:val="17"/>
        </w:numPr>
        <w:rPr>
          <w:rFonts w:asciiTheme="minorHAnsi" w:hAnsiTheme="minorHAnsi" w:cstheme="minorHAnsi"/>
          <w:b/>
          <w:color w:val="2BB7C1"/>
          <w:lang w:val="fr-FR"/>
        </w:rPr>
      </w:pPr>
      <w:r w:rsidRPr="000C51F7">
        <w:rPr>
          <w:rFonts w:asciiTheme="minorHAnsi" w:hAnsiTheme="minorHAnsi" w:cstheme="minorHAnsi"/>
          <w:lang w:val="fr-FR"/>
        </w:rPr>
        <w:t xml:space="preserve">Notre pointeur Twitter est </w:t>
      </w:r>
      <w:r w:rsidRPr="000C51F7">
        <w:rPr>
          <w:rFonts w:asciiTheme="minorHAnsi" w:hAnsiTheme="minorHAnsi" w:cstheme="minorHAnsi"/>
          <w:b/>
          <w:color w:val="2BB7C1"/>
          <w:lang w:val="fr-FR"/>
        </w:rPr>
        <w:t>@Skills_Canada</w:t>
      </w:r>
    </w:p>
    <w:p w14:paraId="6FA545A1" w14:textId="11407017" w:rsidR="00634CDD" w:rsidRPr="000C51F7" w:rsidRDefault="00634CDD" w:rsidP="000C51F7">
      <w:pPr>
        <w:pStyle w:val="ListParagraph"/>
        <w:numPr>
          <w:ilvl w:val="0"/>
          <w:numId w:val="17"/>
        </w:numPr>
        <w:rPr>
          <w:rFonts w:asciiTheme="minorHAnsi" w:hAnsiTheme="minorHAnsi" w:cstheme="minorHAnsi"/>
          <w:lang w:val="fr-FR"/>
        </w:rPr>
      </w:pPr>
      <w:r w:rsidRPr="000C51F7">
        <w:rPr>
          <w:rFonts w:asciiTheme="minorHAnsi" w:hAnsiTheme="minorHAnsi" w:cstheme="minorHAnsi"/>
          <w:lang w:val="fr-FR"/>
        </w:rPr>
        <w:t xml:space="preserve">Notre pointeur Instagram est </w:t>
      </w:r>
      <w:r w:rsidRPr="000C51F7">
        <w:rPr>
          <w:rFonts w:asciiTheme="minorHAnsi" w:hAnsiTheme="minorHAnsi" w:cstheme="minorHAnsi"/>
          <w:b/>
          <w:color w:val="2BB7C1"/>
          <w:lang w:val="fr-FR"/>
        </w:rPr>
        <w:t>@</w:t>
      </w:r>
      <w:proofErr w:type="spellStart"/>
      <w:r w:rsidRPr="000C51F7">
        <w:rPr>
          <w:rFonts w:asciiTheme="minorHAnsi" w:hAnsiTheme="minorHAnsi" w:cstheme="minorHAnsi"/>
          <w:b/>
          <w:color w:val="2BB7C1"/>
          <w:lang w:val="fr-FR"/>
        </w:rPr>
        <w:t>skillscompetencescanada</w:t>
      </w:r>
      <w:proofErr w:type="spellEnd"/>
    </w:p>
    <w:p w14:paraId="20D91354" w14:textId="441FCCEF" w:rsidR="00634CDD" w:rsidRPr="00634CDD" w:rsidRDefault="003A0A32" w:rsidP="00634CDD">
      <w:pPr>
        <w:rPr>
          <w:rFonts w:asciiTheme="minorHAnsi" w:hAnsiTheme="minorHAnsi" w:cstheme="minorHAnsi"/>
          <w:b/>
          <w:color w:val="2BB7C1"/>
          <w:sz w:val="28"/>
          <w:lang w:val="fr-FR"/>
        </w:rPr>
      </w:pPr>
      <w:r>
        <w:rPr>
          <w:rFonts w:asciiTheme="minorHAnsi" w:hAnsiTheme="minorHAnsi" w:cstheme="minorHAnsi"/>
          <w:b/>
          <w:color w:val="2BB7C1"/>
          <w:sz w:val="28"/>
          <w:lang w:val="fr-FR"/>
        </w:rPr>
        <w:br/>
      </w:r>
      <w:r w:rsidR="00634CDD" w:rsidRPr="00634CDD">
        <w:rPr>
          <w:rFonts w:asciiTheme="minorHAnsi" w:hAnsiTheme="minorHAnsi" w:cstheme="minorHAnsi"/>
          <w:b/>
          <w:color w:val="2BB7C1"/>
          <w:sz w:val="28"/>
          <w:lang w:val="fr-FR"/>
        </w:rPr>
        <w:t xml:space="preserve">Code </w:t>
      </w:r>
      <w:r w:rsidR="000C51F7" w:rsidRPr="00634CDD">
        <w:rPr>
          <w:rFonts w:asciiTheme="minorHAnsi" w:hAnsiTheme="minorHAnsi" w:cstheme="minorHAnsi"/>
          <w:b/>
          <w:color w:val="2BB7C1"/>
          <w:sz w:val="28"/>
          <w:lang w:val="fr-FR"/>
        </w:rPr>
        <w:t>De Conduite Des Médias</w:t>
      </w:r>
    </w:p>
    <w:p w14:paraId="42C753FC" w14:textId="77777777" w:rsidR="00634CDD" w:rsidRPr="00634CDD" w:rsidRDefault="00634CDD" w:rsidP="000C51F7">
      <w:pPr>
        <w:spacing w:after="100" w:afterAutospacing="1" w:line="240" w:lineRule="auto"/>
        <w:contextualSpacing/>
        <w:rPr>
          <w:rFonts w:asciiTheme="minorHAnsi" w:hAnsiTheme="minorHAnsi" w:cstheme="minorHAnsi"/>
          <w:sz w:val="24"/>
          <w:lang w:val="fr-FR"/>
        </w:rPr>
      </w:pPr>
      <w:r w:rsidRPr="00634CDD">
        <w:rPr>
          <w:rFonts w:asciiTheme="minorHAnsi" w:hAnsiTheme="minorHAnsi" w:cstheme="minorHAnsi"/>
          <w:sz w:val="24"/>
          <w:lang w:val="fr-FR"/>
        </w:rPr>
        <w:t xml:space="preserve">Skills/Compétences Canada encourage pleinement la promotion de tous les volets des Olympiades canadiennes des métiers et des technologies auprès des médias. Toutefois, pour assurer le respect des concurrents et des concurrentes durant les concours, un code de conduite est en vigueur. Autrement dit, la photographie ou le filmage d'un concurrent ou d'une concurrente ne doit jamais interférer ou nuire à sa </w:t>
      </w:r>
    </w:p>
    <w:p w14:paraId="3DA51F1F" w14:textId="0EE5E295" w:rsidR="000C51F7" w:rsidRDefault="00634CDD" w:rsidP="000C51F7">
      <w:pPr>
        <w:spacing w:after="100" w:afterAutospacing="1" w:line="240" w:lineRule="auto"/>
        <w:contextualSpacing/>
        <w:rPr>
          <w:rFonts w:asciiTheme="minorHAnsi" w:hAnsiTheme="minorHAnsi" w:cstheme="minorHAnsi"/>
          <w:sz w:val="24"/>
          <w:lang w:val="fr-FR"/>
        </w:rPr>
      </w:pPr>
      <w:r w:rsidRPr="00634CDD">
        <w:rPr>
          <w:rFonts w:asciiTheme="minorHAnsi" w:hAnsiTheme="minorHAnsi" w:cstheme="minorHAnsi"/>
          <w:sz w:val="24"/>
          <w:lang w:val="fr-FR"/>
        </w:rPr>
        <w:t xml:space="preserve">performance durant une épreuve. </w:t>
      </w:r>
    </w:p>
    <w:p w14:paraId="24323397" w14:textId="77777777" w:rsidR="000C51F7" w:rsidRPr="000C51F7" w:rsidRDefault="000C51F7" w:rsidP="000C51F7">
      <w:pPr>
        <w:spacing w:after="100" w:afterAutospacing="1" w:line="240" w:lineRule="auto"/>
        <w:contextualSpacing/>
        <w:rPr>
          <w:rFonts w:asciiTheme="minorHAnsi" w:hAnsiTheme="minorHAnsi" w:cstheme="minorHAnsi"/>
          <w:sz w:val="24"/>
          <w:lang w:val="fr-FR"/>
        </w:rPr>
      </w:pPr>
    </w:p>
    <w:p w14:paraId="4FD26163" w14:textId="5B480AF2" w:rsidR="00634CDD" w:rsidRPr="00634CDD" w:rsidRDefault="00634CDD" w:rsidP="00634CDD">
      <w:pPr>
        <w:rPr>
          <w:rFonts w:asciiTheme="minorHAnsi" w:hAnsiTheme="minorHAnsi" w:cstheme="minorHAnsi"/>
          <w:b/>
          <w:color w:val="2BB7C1"/>
          <w:sz w:val="28"/>
          <w:lang w:val="fr-FR"/>
        </w:rPr>
      </w:pPr>
      <w:r w:rsidRPr="00634CDD">
        <w:rPr>
          <w:rFonts w:asciiTheme="minorHAnsi" w:hAnsiTheme="minorHAnsi" w:cstheme="minorHAnsi"/>
          <w:b/>
          <w:color w:val="2BB7C1"/>
          <w:sz w:val="28"/>
          <w:lang w:val="fr-FR"/>
        </w:rPr>
        <w:t xml:space="preserve">De </w:t>
      </w:r>
      <w:r w:rsidR="003A0A32">
        <w:rPr>
          <w:rFonts w:asciiTheme="minorHAnsi" w:hAnsiTheme="minorHAnsi" w:cstheme="minorHAnsi"/>
          <w:b/>
          <w:color w:val="2BB7C1"/>
          <w:sz w:val="28"/>
          <w:lang w:val="fr-FR"/>
        </w:rPr>
        <w:t>Plus</w:t>
      </w:r>
      <w:r w:rsidR="003A0A32" w:rsidRPr="00634CDD">
        <w:rPr>
          <w:rFonts w:asciiTheme="minorHAnsi" w:hAnsiTheme="minorHAnsi" w:cstheme="minorHAnsi"/>
          <w:b/>
          <w:color w:val="2BB7C1"/>
          <w:sz w:val="28"/>
          <w:lang w:val="fr-FR"/>
        </w:rPr>
        <w:t xml:space="preserve"> :</w:t>
      </w:r>
      <w:bookmarkStart w:id="0" w:name="_GoBack"/>
      <w:bookmarkEnd w:id="0"/>
    </w:p>
    <w:p w14:paraId="54EEF0F6" w14:textId="56BA5536" w:rsidR="00634CDD" w:rsidRPr="000C51F7" w:rsidRDefault="00634CDD" w:rsidP="000C51F7">
      <w:pPr>
        <w:pStyle w:val="ListParagraph"/>
        <w:numPr>
          <w:ilvl w:val="0"/>
          <w:numId w:val="18"/>
        </w:numPr>
        <w:rPr>
          <w:rFonts w:asciiTheme="minorHAnsi" w:hAnsiTheme="minorHAnsi" w:cstheme="minorHAnsi"/>
          <w:lang w:val="fr-FR"/>
        </w:rPr>
      </w:pPr>
      <w:r w:rsidRPr="000C51F7">
        <w:rPr>
          <w:rFonts w:asciiTheme="minorHAnsi" w:hAnsiTheme="minorHAnsi" w:cstheme="minorHAnsi"/>
          <w:lang w:val="fr-FR"/>
        </w:rPr>
        <w:t>Les médias peuvent photographier et filmer depuis l'extérieur des aires des concours seulement.</w:t>
      </w:r>
    </w:p>
    <w:p w14:paraId="6D9EF55D" w14:textId="45B75DC5" w:rsidR="00634CDD" w:rsidRPr="000C51F7" w:rsidRDefault="00634CDD" w:rsidP="000C51F7">
      <w:pPr>
        <w:pStyle w:val="ListParagraph"/>
        <w:numPr>
          <w:ilvl w:val="0"/>
          <w:numId w:val="18"/>
        </w:numPr>
        <w:rPr>
          <w:rFonts w:asciiTheme="minorHAnsi" w:hAnsiTheme="minorHAnsi" w:cstheme="minorHAnsi"/>
          <w:lang w:val="fr-FR"/>
        </w:rPr>
      </w:pPr>
      <w:r w:rsidRPr="000C51F7">
        <w:rPr>
          <w:rFonts w:asciiTheme="minorHAnsi" w:hAnsiTheme="minorHAnsi" w:cstheme="minorHAnsi"/>
          <w:lang w:val="fr-FR"/>
        </w:rPr>
        <w:t xml:space="preserve">Il est interdit à tout représentant des médias d'entrer dans une aire de concours durant les épreuves. </w:t>
      </w:r>
    </w:p>
    <w:p w14:paraId="0637F57D" w14:textId="3F0646B9" w:rsidR="00634CDD" w:rsidRPr="000C51F7" w:rsidRDefault="00634CDD" w:rsidP="000C51F7">
      <w:pPr>
        <w:pStyle w:val="ListParagraph"/>
        <w:numPr>
          <w:ilvl w:val="0"/>
          <w:numId w:val="18"/>
        </w:numPr>
        <w:rPr>
          <w:rFonts w:asciiTheme="minorHAnsi" w:hAnsiTheme="minorHAnsi" w:cstheme="minorHAnsi"/>
          <w:lang w:val="fr-FR"/>
        </w:rPr>
      </w:pPr>
      <w:r w:rsidRPr="000C51F7">
        <w:rPr>
          <w:rFonts w:asciiTheme="minorHAnsi" w:hAnsiTheme="minorHAnsi" w:cstheme="minorHAnsi"/>
          <w:lang w:val="fr-FR"/>
        </w:rPr>
        <w:t>Il est aussi interdit d'entrer dans les aires de concours pendant une pause sans l'autorisation préalable du président/de la présidente du Comité Technique National (CTN) du concours en question. Des « plans » ou des « prises de vue » particulières doivent être planifiés avec le président du CTN, le représentant médias du CTN et le concurrent ou la concurrente. Le représentant média du CTN pour chaque domaine de compétition sera identifié par un bracelet de couleur jaune fluorescent.</w:t>
      </w:r>
    </w:p>
    <w:p w14:paraId="019C888A" w14:textId="77777777" w:rsidR="000C51F7" w:rsidRPr="000C51F7" w:rsidRDefault="00634CDD" w:rsidP="000C51F7">
      <w:pPr>
        <w:pStyle w:val="ListParagraph"/>
        <w:numPr>
          <w:ilvl w:val="0"/>
          <w:numId w:val="18"/>
        </w:numPr>
        <w:rPr>
          <w:rFonts w:asciiTheme="minorHAnsi" w:hAnsiTheme="minorHAnsi" w:cstheme="minorHAnsi"/>
          <w:lang w:val="fr-FR"/>
        </w:rPr>
      </w:pPr>
      <w:r w:rsidRPr="000C51F7">
        <w:rPr>
          <w:rFonts w:asciiTheme="minorHAnsi" w:hAnsiTheme="minorHAnsi" w:cstheme="minorHAnsi"/>
          <w:lang w:val="fr-FR"/>
        </w:rPr>
        <w:t xml:space="preserve">Il est interdit aux représentants des médias de communiquer avec un concurrent ou une concurrente sans l'autorisation préalable du président du CTN ou du représentant médias du CTN. </w:t>
      </w:r>
    </w:p>
    <w:p w14:paraId="1AF23DD5" w14:textId="0578AD49" w:rsidR="00634CDD" w:rsidRPr="000C51F7" w:rsidRDefault="00634CDD" w:rsidP="000C51F7">
      <w:pPr>
        <w:pStyle w:val="ListParagraph"/>
        <w:numPr>
          <w:ilvl w:val="0"/>
          <w:numId w:val="18"/>
        </w:numPr>
        <w:rPr>
          <w:rFonts w:asciiTheme="minorHAnsi" w:hAnsiTheme="minorHAnsi" w:cstheme="minorHAnsi"/>
          <w:lang w:val="fr-FR"/>
        </w:rPr>
      </w:pPr>
      <w:r w:rsidRPr="000C51F7">
        <w:rPr>
          <w:rFonts w:asciiTheme="minorHAnsi" w:hAnsiTheme="minorHAnsi" w:cstheme="minorHAnsi"/>
          <w:lang w:val="fr-FR"/>
        </w:rPr>
        <w:t xml:space="preserve">Il est interdit aux médias de pénétrer dans « l'espace personnel » d'un concurrent ou d'une concurrente (pour un gros plan) sans l'autorisation préalable du président du CTN ou du représentant médias du CTN. </w:t>
      </w:r>
    </w:p>
    <w:p w14:paraId="5A3ACE99" w14:textId="6D400EA9" w:rsidR="00634CDD" w:rsidRPr="000C51F7" w:rsidRDefault="00634CDD" w:rsidP="000C51F7">
      <w:pPr>
        <w:pStyle w:val="ListParagraph"/>
        <w:numPr>
          <w:ilvl w:val="0"/>
          <w:numId w:val="18"/>
        </w:numPr>
        <w:rPr>
          <w:rFonts w:asciiTheme="minorHAnsi" w:hAnsiTheme="minorHAnsi" w:cstheme="minorHAnsi"/>
          <w:lang w:val="fr-FR"/>
        </w:rPr>
      </w:pPr>
      <w:r w:rsidRPr="000C51F7">
        <w:rPr>
          <w:rFonts w:asciiTheme="minorHAnsi" w:hAnsiTheme="minorHAnsi" w:cstheme="minorHAnsi"/>
          <w:lang w:val="fr-FR"/>
        </w:rPr>
        <w:t>Le port de chaussures à embouts d'acier est obligatoire pour quiconque entre dans une aire de concours.</w:t>
      </w:r>
    </w:p>
    <w:p w14:paraId="01FB3BDE" w14:textId="13FB07E4" w:rsidR="00DB6D6A" w:rsidRPr="003A0A32" w:rsidRDefault="00DB6D6A" w:rsidP="007E3143">
      <w:pPr>
        <w:spacing w:after="0" w:line="240" w:lineRule="auto"/>
        <w:rPr>
          <w:rFonts w:asciiTheme="minorHAnsi" w:hAnsiTheme="minorHAnsi" w:cstheme="minorHAnsi"/>
          <w:bCs/>
          <w:color w:val="000000"/>
          <w:sz w:val="21"/>
          <w:szCs w:val="20"/>
          <w:lang w:val="fr-CA"/>
        </w:rPr>
      </w:pPr>
    </w:p>
    <w:sectPr w:rsidR="00DB6D6A" w:rsidRPr="003A0A32" w:rsidSect="003E0C28">
      <w:headerReference w:type="even" r:id="rId10"/>
      <w:headerReference w:type="default" r:id="rId11"/>
      <w:footerReference w:type="default" r:id="rId12"/>
      <w:headerReference w:type="first" r:id="rId13"/>
      <w:pgSz w:w="12240" w:h="15840"/>
      <w:pgMar w:top="720" w:right="720" w:bottom="720" w:left="720" w:header="0"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3A08" w14:textId="77777777" w:rsidR="000B17E5" w:rsidRDefault="000B17E5" w:rsidP="00D578E9">
      <w:pPr>
        <w:spacing w:after="0" w:line="240" w:lineRule="auto"/>
      </w:pPr>
      <w:r>
        <w:separator/>
      </w:r>
    </w:p>
  </w:endnote>
  <w:endnote w:type="continuationSeparator" w:id="0">
    <w:p w14:paraId="5D4067AB" w14:textId="77777777" w:rsidR="000B17E5" w:rsidRDefault="000B17E5" w:rsidP="00D5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39E9" w14:textId="77777777" w:rsidR="007C0BA2" w:rsidRDefault="00D41FCA">
    <w:pPr>
      <w:pStyle w:val="Footer"/>
    </w:pPr>
    <w:r>
      <w:rPr>
        <w:noProof/>
      </w:rPr>
      <w:drawing>
        <wp:anchor distT="0" distB="0" distL="114300" distR="114300" simplePos="0" relativeHeight="251674624" behindDoc="1" locked="0" layoutInCell="1" allowOverlap="1" wp14:anchorId="4B41916E" wp14:editId="2D751409">
          <wp:simplePos x="0" y="0"/>
          <wp:positionH relativeFrom="column">
            <wp:posOffset>4445</wp:posOffset>
          </wp:positionH>
          <wp:positionV relativeFrom="paragraph">
            <wp:posOffset>-1488440</wp:posOffset>
          </wp:positionV>
          <wp:extent cx="6866890" cy="2377440"/>
          <wp:effectExtent l="0" t="0" r="3810" b="0"/>
          <wp:wrapTight wrapText="bothSides">
            <wp:wrapPolygon edited="0">
              <wp:start x="21492" y="3808"/>
              <wp:lineTo x="19295" y="16962"/>
              <wp:lineTo x="18336" y="18808"/>
              <wp:lineTo x="16459" y="21462"/>
              <wp:lineTo x="21572" y="21462"/>
              <wp:lineTo x="21572" y="3808"/>
              <wp:lineTo x="21492" y="3808"/>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 Kit bottom.pdf"/>
                  <pic:cNvPicPr/>
                </pic:nvPicPr>
                <pic:blipFill>
                  <a:blip r:embed="rId1"/>
                  <a:stretch>
                    <a:fillRect/>
                  </a:stretch>
                </pic:blipFill>
                <pic:spPr>
                  <a:xfrm>
                    <a:off x="0" y="0"/>
                    <a:ext cx="6866890" cy="2377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E879" w14:textId="77777777" w:rsidR="000B17E5" w:rsidRDefault="000B17E5" w:rsidP="00D578E9">
      <w:pPr>
        <w:spacing w:after="0" w:line="240" w:lineRule="auto"/>
      </w:pPr>
      <w:r>
        <w:separator/>
      </w:r>
    </w:p>
  </w:footnote>
  <w:footnote w:type="continuationSeparator" w:id="0">
    <w:p w14:paraId="09922075" w14:textId="77777777" w:rsidR="000B17E5" w:rsidRDefault="000B17E5" w:rsidP="00D57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2103" w14:textId="77777777" w:rsidR="008D7311" w:rsidRDefault="007C0BA2">
    <w:pPr>
      <w:pStyle w:val="Header"/>
    </w:pPr>
    <w:r>
      <w:rPr>
        <w:noProof/>
      </w:rPr>
      <mc:AlternateContent>
        <mc:Choice Requires="wps">
          <w:drawing>
            <wp:anchor distT="0" distB="0" distL="114300" distR="114300" simplePos="0" relativeHeight="251662336" behindDoc="1" locked="0" layoutInCell="0" allowOverlap="1" wp14:anchorId="19EA48EE" wp14:editId="4BFC81BE">
              <wp:simplePos x="0" y="0"/>
              <wp:positionH relativeFrom="margin">
                <wp:align>center</wp:align>
              </wp:positionH>
              <wp:positionV relativeFrom="margin">
                <wp:align>center</wp:align>
              </wp:positionV>
              <wp:extent cx="0" cy="0"/>
              <wp:effectExtent l="0" t="0" r="0" b="0"/>
              <wp:wrapNone/>
              <wp:docPr id="3" name="WordPictureWatermark3624002" descr="/Volumes/ROOT_SHARE/Communications/Graphic Design &amp; Advertising/Graphic Design/Alex/Skills Canada Brandbook/Skills_Canada_Identity_Cube.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1219A4" id="WordPictureWatermark3624002" o:spid="_x0000_s1026" alt="/Volumes/ROOT_SHARE/Communications/Graphic Design &amp; Advertising/Graphic Design/Alex/Skills Canada Brandbook/Skills_Canada_Identity_Cube.eps"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loQIAAAgFAAAOAAAAZHJzL2Uyb0RvYy54bWysVE1z2jAQvXem/0GjQ28gmziEuDEZakOa&#10;mbTJhLQ5MkKWQYMtuZLMRzv9713JQEl66XTKQXg//LS7762vrrdVidZcG6FkgsNugBGXTOVCLhL8&#10;5WnSGWBkLJU5LZXkCd5xg6+Hb99cbeqY99RSlTnXCECkiTd1gpfW1jEhhi15RU1X1VxCsFC6ohZM&#10;vSC5phtAr0rSC4I+2Sid11oxbgx4szaIhx6/KDiz90VhuEVlgqE260/tz7k7yfCKxgtN66Vg+zLo&#10;P1RRUSHh0iNURi1FjRZ/QFWCaWVUYbtMVUQVhWDc9wDdhMGrbqZLWnPfCwzH1Mcxmf8Hyz6vHzQS&#10;eYLPMJK0AoqeYaIPgtlG82dqOUxer876vSgIehjl3DAYH/mqyqbihjze3z/Nph9Hj2OSqqpqpGDU&#10;ghYMudkPNeNGLCR6R6v6PRrloBUrHFWvEsio5FsyXYmyNCilkuYUfdAgnLlSq71/1vpntzmXVtjd&#10;LG3mvMtr42jc1CaGbqb1g3ZEmPpOsZWBAHkRcYaBHDTffFI5tEsbqzx120JX7k0gBW29QnZHhfCt&#10;Rax1soOX0PjwSq2NveGqQu4hwRpk5yHp+s5YVwKNDynuBqkm0KaXHgBDinO6K7xiflwGl+PBeBB1&#10;ol5/3ImCLOuMJmnU6U/Ci/PsLEvTLPzp8MMoXoochuHgDuoNo79Tx36PWt0d9WtUKXIH50oyejFP&#10;S43WFLZn4n9u0tDNSRp5WYYPQy+Hf9+dp8BNvaVprvIdMKBVu45OElCz0t8x2oBqEmy+NVRzjMpb&#10;CVq/DKPI7a43ovOLHhj6NDI/jVDJACrBFqP2MbXtvje1Fosl3BR6bqQaAfOF8Pw4VbRVQd3OgHXz&#10;Hew/DW6fT22f9fsDNvwFAAD//wMAUEsDBBQABgAIAAAAIQBSrD3/2QAAAAQBAAAPAAAAZHJzL2Rv&#10;d25yZXYueG1sTI9BS8NAEIXvgv9hGcGLtBs9iKTZFKmIRYRiqj1Ps9MkmJ1Ns9sk/nunXvTymOEx&#10;b76XLSfXqoH60Hg2cDtPQBGX3jZcGfjYPs8eQIWIbLH1TAa+KcAyv7zIMLV+5HcailgpCeGQooE6&#10;xi7VOpQ1OQxz3xGLd/C9wyhrX2nb4yjhrtV3SXKvHTYsH2rsaFVT+VWcnIGx3Ay77duL3tzs1p6P&#10;6+Oq+Hw15vpqelqIPC5ARZri3wWcOwg/5AK29ye2QbUGpE38VfFk3p9V55n+D5//AAAA//8DAFBL&#10;AQItABQABgAIAAAAIQC2gziS/gAAAOEBAAATAAAAAAAAAAAAAAAAAAAAAABbQ29udGVudF9UeXBl&#10;c10ueG1sUEsBAi0AFAAGAAgAAAAhADj9If/WAAAAlAEAAAsAAAAAAAAAAAAAAAAALwEAAF9yZWxz&#10;Ly5yZWxzUEsBAi0AFAAGAAgAAAAhACYhoKWhAgAACAUAAA4AAAAAAAAAAAAAAAAALgIAAGRycy9l&#10;Mm9Eb2MueG1sUEsBAi0AFAAGAAgAAAAhAFKsPf/ZAAAABAEAAA8AAAAAAAAAAAAAAAAA+wQAAGRy&#10;cy9kb3ducmV2LnhtbFBLBQYAAAAABAAEAPMAAAABBgAAAAA=&#10;" o:allowincell="f" filled="f" stroked="f">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8CFA" w14:textId="77777777" w:rsidR="008D7311" w:rsidRDefault="00D41FCA">
    <w:pPr>
      <w:pStyle w:val="Header"/>
    </w:pPr>
    <w:r w:rsidRPr="00634CDD">
      <w:rPr>
        <w:noProof/>
        <w:color w:val="02202D"/>
      </w:rPr>
      <w:drawing>
        <wp:anchor distT="0" distB="0" distL="114300" distR="114300" simplePos="0" relativeHeight="251651071" behindDoc="1" locked="0" layoutInCell="1" allowOverlap="1" wp14:anchorId="310A211A" wp14:editId="6CA4BC6F">
          <wp:simplePos x="0" y="0"/>
          <wp:positionH relativeFrom="column">
            <wp:posOffset>4445</wp:posOffset>
          </wp:positionH>
          <wp:positionV relativeFrom="paragraph">
            <wp:posOffset>0</wp:posOffset>
          </wp:positionV>
          <wp:extent cx="6864985" cy="2377440"/>
          <wp:effectExtent l="0" t="0" r="5715" b="0"/>
          <wp:wrapTight wrapText="bothSides">
            <wp:wrapPolygon edited="0">
              <wp:start x="0" y="0"/>
              <wp:lineTo x="0" y="6231"/>
              <wp:lineTo x="16543" y="7385"/>
              <wp:lineTo x="21458" y="21462"/>
              <wp:lineTo x="21578" y="21462"/>
              <wp:lineTo x="2157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 Kit top.pdf"/>
                  <pic:cNvPicPr/>
                </pic:nvPicPr>
                <pic:blipFill>
                  <a:blip r:embed="rId1"/>
                  <a:stretch>
                    <a:fillRect/>
                  </a:stretch>
                </pic:blipFill>
                <pic:spPr>
                  <a:xfrm>
                    <a:off x="0" y="0"/>
                    <a:ext cx="6864985" cy="2377440"/>
                  </a:xfrm>
                  <a:prstGeom prst="rect">
                    <a:avLst/>
                  </a:prstGeom>
                </pic:spPr>
              </pic:pic>
            </a:graphicData>
          </a:graphic>
          <wp14:sizeRelV relativeFrom="margin">
            <wp14:pctHeight>0</wp14:pctHeight>
          </wp14:sizeRelV>
        </wp:anchor>
      </w:drawing>
    </w:r>
    <w:r w:rsidR="007C0BA2">
      <w:rPr>
        <w:noProof/>
      </w:rPr>
      <mc:AlternateContent>
        <mc:Choice Requires="wps">
          <w:drawing>
            <wp:anchor distT="0" distB="0" distL="114300" distR="114300" simplePos="0" relativeHeight="251672576" behindDoc="1" locked="0" layoutInCell="0" allowOverlap="1" wp14:anchorId="06DDCDF0" wp14:editId="06321AFA">
              <wp:simplePos x="0" y="0"/>
              <wp:positionH relativeFrom="margin">
                <wp:align>center</wp:align>
              </wp:positionH>
              <wp:positionV relativeFrom="margin">
                <wp:align>center</wp:align>
              </wp:positionV>
              <wp:extent cx="0" cy="0"/>
              <wp:effectExtent l="0" t="0" r="0" b="0"/>
              <wp:wrapNone/>
              <wp:docPr id="2" name="WordPictureWatermark3624003" descr="/Volumes/ROOT_SHARE/Communications/Graphic Design &amp; Advertising/Graphic Design/Alex/Skills Canada Brandbook/Skills_Canada_Identity_Cube.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D30B2" id="WordPictureWatermark3624003" o:spid="_x0000_s1026" alt="/Volumes/ROOT_SHARE/Communications/Graphic Design &amp; Advertising/Graphic Design/Alex/Skills Canada Brandbook/Skills_Canada_Identity_Cube.eps"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oeoQIAAAgFAAAOAAAAZHJzL2Uyb0RvYy54bWysVE1z2jAQvXem/0GjQ28gmziEuDEZakOa&#10;mbTJhLQ5MkKWQYMtuZLMRzv9713JQEl66XTKQXg//LS7762vrrdVidZcG6FkgsNugBGXTOVCLhL8&#10;5WnSGWBkLJU5LZXkCd5xg6+Hb99cbeqY99RSlTnXCECkiTd1gpfW1jEhhi15RU1X1VxCsFC6ohZM&#10;vSC5phtAr0rSC4I+2Sid11oxbgx4szaIhx6/KDiz90VhuEVlgqE260/tz7k7yfCKxgtN66Vg+zLo&#10;P1RRUSHh0iNURi1FjRZ/QFWCaWVUYbtMVUQVhWDc9wDdhMGrbqZLWnPfCwzH1Mcxmf8Hyz6vHzQS&#10;eYJ7GElaAUXPMNEHwWyj+TO1HCavV2f9XhQEZxjl3DAYH/mqyqbihjze3z/Nph9Hj2OSqqpqpGDU&#10;ghYMudkPNeNGLCR6R6v6PRrloBUrHFWvEsio5FsyXYmyNCilkuYUfdAgnLlSq71/1vpntzmXVtjd&#10;LG3mvMtr42jc1CaGbqb1g3ZEmPpOsZWBAHkRcYaBHDTffFI5tEsbqzx120JX7k0gBW29QnZHhfCt&#10;Rax1soOX0PjwSq2NveGqQu4hwRpk5yHp+s5YVwKNDynuBqkm0KaXHgBDinO6K7xiflwGl+PBeBB1&#10;ol5/3ImCLOuMJmnU6U/Ci/PsLEvTLPzp8MMoXoochuHgDuoNo79Tx36PWt0d9WtUKXIH50oyejFP&#10;S43WFLZn4n9u0tDNSRp5WYYPQy+Hf9+dp8BNvaVprvIdMKBVu45OElCz0t8x2oBqEmy+NVRzjMpb&#10;CVq/DKPI7a43ovOLHhj6NDI/jVDJACrBFqP2MbXtvje1Fosl3BR6bqQaAfOF8Pw4VbRVQd3OgHXz&#10;Hew/DW6fT22f9fsDNvwFAAD//wMAUEsDBBQABgAIAAAAIQBSrD3/2QAAAAQBAAAPAAAAZHJzL2Rv&#10;d25yZXYueG1sTI9BS8NAEIXvgv9hGcGLtBs9iKTZFKmIRYRiqj1Ps9MkmJ1Ns9sk/nunXvTymOEx&#10;b76XLSfXqoH60Hg2cDtPQBGX3jZcGfjYPs8eQIWIbLH1TAa+KcAyv7zIMLV+5HcailgpCeGQooE6&#10;xi7VOpQ1OQxz3xGLd/C9wyhrX2nb4yjhrtV3SXKvHTYsH2rsaFVT+VWcnIGx3Ay77duL3tzs1p6P&#10;6+Oq+Hw15vpqelqIPC5ARZri3wWcOwg/5AK29ye2QbUGpE38VfFk3p9V55n+D5//AAAA//8DAFBL&#10;AQItABQABgAIAAAAIQC2gziS/gAAAOEBAAATAAAAAAAAAAAAAAAAAAAAAABbQ29udGVudF9UeXBl&#10;c10ueG1sUEsBAi0AFAAGAAgAAAAhADj9If/WAAAAlAEAAAsAAAAAAAAAAAAAAAAALwEAAF9yZWxz&#10;Ly5yZWxzUEsBAi0AFAAGAAgAAAAhAFApKh6hAgAACAUAAA4AAAAAAAAAAAAAAAAALgIAAGRycy9l&#10;Mm9Eb2MueG1sUEsBAi0AFAAGAAgAAAAhAFKsPf/ZAAAABAEAAA8AAAAAAAAAAAAAAAAA+wQAAGRy&#10;cy9kb3ducmV2LnhtbFBLBQYAAAAABAAEAPMAAAABBgAAAAA=&#10;" o:allowincell="f" filled="f" stroked="f">
              <w10:wrap anchorx="margin" anchory="margin"/>
            </v:rect>
          </w:pict>
        </mc:Fallback>
      </mc:AlternateContent>
    </w:r>
  </w:p>
  <w:p w14:paraId="169315CF" w14:textId="77777777" w:rsidR="005B1A56" w:rsidRDefault="005B1A5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32C34" w14:textId="77777777" w:rsidR="008D7311" w:rsidRDefault="007C0BA2">
    <w:pPr>
      <w:pStyle w:val="Header"/>
    </w:pPr>
    <w:r>
      <w:rPr>
        <w:noProof/>
      </w:rPr>
      <mc:AlternateContent>
        <mc:Choice Requires="wps">
          <w:drawing>
            <wp:anchor distT="0" distB="0" distL="114300" distR="114300" simplePos="0" relativeHeight="251652096" behindDoc="1" locked="0" layoutInCell="0" allowOverlap="1" wp14:anchorId="7F8E6665" wp14:editId="14FB3BB0">
              <wp:simplePos x="0" y="0"/>
              <wp:positionH relativeFrom="margin">
                <wp:align>center</wp:align>
              </wp:positionH>
              <wp:positionV relativeFrom="margin">
                <wp:align>center</wp:align>
              </wp:positionV>
              <wp:extent cx="0" cy="0"/>
              <wp:effectExtent l="0" t="0" r="0" b="0"/>
              <wp:wrapNone/>
              <wp:docPr id="1" name="WordPictureWatermark3624001" descr="/Volumes/ROOT_SHARE/Communications/Graphic Design &amp; Advertising/Graphic Design/Alex/Skills Canada Brandbook/Skills_Canada_Identity_Cube.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A1D3F" id="WordPictureWatermark3624001" o:spid="_x0000_s1026" alt="/Volumes/ROOT_SHARE/Communications/Graphic Design &amp; Advertising/Graphic Design/Alex/Skills Canada Brandbook/Skills_Canada_Identity_Cube.eps" style="position:absolute;margin-left:0;margin-top:0;width:0;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aDoAIAAAgFAAAOAAAAZHJzL2Uyb0RvYy54bWysVE1z2jAQvXem/0GjQ28gmziEuDEZakOa&#10;mbTJhLQ5MkKWQYMtuZLMRzv9713JQEl66XTKQXg//LS7762vrrdVidZcG6FkgsNugBGXTOVCLhL8&#10;5WnSGWBkLJU5LZXkCd5xg6+Hb99cbeqY99RSlTnXCECkiTd1gpfW1jEhhi15RU1X1VxCsFC6ohZM&#10;vSC5phtAr0rSC4I+2Sid11oxbgx4szaIhx6/KDiz90VhuEVlgqE260/tz7k7yfCKxgtN66Vg+zLo&#10;P1RRUSHh0iNURi1FjRZ/QFWCaWVUYbtMVUQVhWDc9wDdhMGrbqZLWnPfCwzH1Mcxmf8Hyz6vHzQS&#10;OXCHkaQVUPQME30QzDaaP1PLYfJ6ddbvRUEAKTk3DMZHvqqyqbghj/f3T7Ppx9HjmKSqqhopGLWg&#10;BUNu9kPNuBELid7Rqn6PRjloxQpH1asEMir5lkxXoiwNSqmkOUUfNAhnrtRq75+1/tltzqUVdjdL&#10;mznv8to4Gje1iaGbaf2gHRGmvlNsZSBAXkScYSAHzTefVA7t0sYqT9220JV7E0hBW6+Q3VEhfGsR&#10;a53s4CU0PrxSa2NvuKqQe0iwBtl5SLq+M9aVQONDirtBqgm06aUHwJDinO4Kr5gfl8HleDAeRJ2o&#10;1x93oiDLOqNJGnX6k/DiPDvL0jQLfzr8MIqXIodhOLiDesPo79Sx36NWd0f9GlWK3MG5koxezNNS&#10;ozWF7Zn4n5s0dHOSRl6W4cPQy+Hfd+cpcFNvaZqrfAcMaNWuo5ME1Kz0d4w2oJoEm28N1Ryj8laC&#10;1i/DKHK7643o/KIHhj6NzE8jVDKASrDFqH1MbbvvTa3FYgk3hZ4bqUbAfCE8P04VbVVQtzNg3XwH&#10;+0+D2+dT22f9/oANfwEAAP//AwBQSwMEFAAGAAgAAAAhAFKsPf/ZAAAABAEAAA8AAABkcnMvZG93&#10;bnJldi54bWxMj0FLw0AQhe+C/2EZwYu0Gz2IpNkUqYhFhGKqPU+z0ySYnU2z2yT+e6de9PKY4TFv&#10;vpctJ9eqgfrQeDZwO09AEZfeNlwZ+Ng+zx5AhYhssfVMBr4pwDK/vMgwtX7kdxqKWCkJ4ZCigTrG&#10;LtU6lDU5DHPfEYt38L3DKGtfadvjKOGu1XdJcq8dNiwfauxoVVP5VZycgbHcDLvt24ve3OzWno/r&#10;46r4fDXm+mp6Wog8LkBFmuLfBZw7CD/kArb3J7ZBtQakTfxV8WTen1Xnmf4Pn/8AAAD//wMAUEsB&#10;Ai0AFAAGAAgAAAAhALaDOJL+AAAA4QEAABMAAAAAAAAAAAAAAAAAAAAAAFtDb250ZW50X1R5cGVz&#10;XS54bWxQSwECLQAUAAYACAAAACEAOP0h/9YAAACUAQAACwAAAAAAAAAAAAAAAAAvAQAAX3JlbHMv&#10;LnJlbHNQSwECLQAUAAYACAAAACEAo7r2g6ACAAAIBQAADgAAAAAAAAAAAAAAAAAuAgAAZHJzL2Uy&#10;b0RvYy54bWxQSwECLQAUAAYACAAAACEAUqw9/9kAAAAEAQAADwAAAAAAAAAAAAAAAAD6BAAAZHJz&#10;L2Rvd25yZXYueG1sUEsFBgAAAAAEAAQA8wAAAAAGAAAAAA==&#10;" o:allowincell="f" filled="f" stroked="f">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64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3369F"/>
    <w:multiLevelType w:val="hybridMultilevel"/>
    <w:tmpl w:val="3A727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35254B"/>
    <w:multiLevelType w:val="hybridMultilevel"/>
    <w:tmpl w:val="AA3C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A238C"/>
    <w:multiLevelType w:val="hybridMultilevel"/>
    <w:tmpl w:val="4DF668A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6D904DF"/>
    <w:multiLevelType w:val="hybridMultilevel"/>
    <w:tmpl w:val="0276D3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B034D6"/>
    <w:multiLevelType w:val="hybridMultilevel"/>
    <w:tmpl w:val="51A204D2"/>
    <w:lvl w:ilvl="0" w:tplc="815E57F2">
      <w:start w:val="141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467047"/>
    <w:multiLevelType w:val="hybridMultilevel"/>
    <w:tmpl w:val="4BCC5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C70774"/>
    <w:multiLevelType w:val="hybridMultilevel"/>
    <w:tmpl w:val="BBBA6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7E27D5"/>
    <w:multiLevelType w:val="hybridMultilevel"/>
    <w:tmpl w:val="8F56794C"/>
    <w:lvl w:ilvl="0" w:tplc="A9C8DA44">
      <w:start w:val="1"/>
      <w:numFmt w:val="bullet"/>
      <w:lvlText w:val=""/>
      <w:lvlJc w:val="left"/>
      <w:pPr>
        <w:ind w:left="720" w:hanging="360"/>
      </w:pPr>
      <w:rPr>
        <w:rFonts w:ascii="Symbol" w:hAnsi="Symbol" w:hint="default"/>
        <w:color w:val="02202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00C3F"/>
    <w:multiLevelType w:val="hybridMultilevel"/>
    <w:tmpl w:val="F9700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0B448A4"/>
    <w:multiLevelType w:val="hybridMultilevel"/>
    <w:tmpl w:val="C58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11128"/>
    <w:multiLevelType w:val="hybridMultilevel"/>
    <w:tmpl w:val="B4FA8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2331A01"/>
    <w:multiLevelType w:val="hybridMultilevel"/>
    <w:tmpl w:val="59DA56D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nsid w:val="635448E8"/>
    <w:multiLevelType w:val="hybridMultilevel"/>
    <w:tmpl w:val="DA9E5F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01806CC"/>
    <w:multiLevelType w:val="hybridMultilevel"/>
    <w:tmpl w:val="7252220C"/>
    <w:lvl w:ilvl="0" w:tplc="A9C8DA44">
      <w:start w:val="1"/>
      <w:numFmt w:val="bullet"/>
      <w:lvlText w:val=""/>
      <w:lvlJc w:val="left"/>
      <w:pPr>
        <w:ind w:left="720" w:hanging="360"/>
      </w:pPr>
      <w:rPr>
        <w:rFonts w:ascii="Symbol" w:hAnsi="Symbol" w:hint="default"/>
        <w:color w:val="02202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67CDB"/>
    <w:multiLevelType w:val="hybridMultilevel"/>
    <w:tmpl w:val="585C33F4"/>
    <w:lvl w:ilvl="0" w:tplc="04090001">
      <w:start w:val="1"/>
      <w:numFmt w:val="bullet"/>
      <w:lvlText w:val=""/>
      <w:lvlJc w:val="left"/>
      <w:pPr>
        <w:ind w:left="720" w:hanging="360"/>
      </w:pPr>
      <w:rPr>
        <w:rFonts w:ascii="Symbol" w:hAnsi="Symbol" w:hint="default"/>
      </w:rPr>
    </w:lvl>
    <w:lvl w:ilvl="1" w:tplc="6AAE229E">
      <w:numFmt w:val="bullet"/>
      <w:lvlText w:val="·"/>
      <w:lvlJc w:val="left"/>
      <w:pPr>
        <w:ind w:left="1440" w:hanging="360"/>
      </w:pPr>
      <w:rPr>
        <w:rFonts w:ascii="Calibri" w:eastAsia="Symbol" w:hAnsi="Calibri" w:cs="Symbol"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64B7D"/>
    <w:multiLevelType w:val="multilevel"/>
    <w:tmpl w:val="761C6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9"/>
  </w:num>
  <w:num w:numId="8">
    <w:abstractNumId w:val="15"/>
  </w:num>
  <w:num w:numId="9">
    <w:abstractNumId w:val="7"/>
  </w:num>
  <w:num w:numId="10">
    <w:abstractNumId w:val="6"/>
  </w:num>
  <w:num w:numId="11">
    <w:abstractNumId w:val="0"/>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B"/>
    <w:rsid w:val="0000229F"/>
    <w:rsid w:val="00002672"/>
    <w:rsid w:val="00002A60"/>
    <w:rsid w:val="00002BB8"/>
    <w:rsid w:val="00003189"/>
    <w:rsid w:val="000039D4"/>
    <w:rsid w:val="00003AAF"/>
    <w:rsid w:val="00003D20"/>
    <w:rsid w:val="00004372"/>
    <w:rsid w:val="000050EC"/>
    <w:rsid w:val="00005EF7"/>
    <w:rsid w:val="00016DC6"/>
    <w:rsid w:val="00016E3B"/>
    <w:rsid w:val="00026346"/>
    <w:rsid w:val="00027142"/>
    <w:rsid w:val="0003389E"/>
    <w:rsid w:val="00035003"/>
    <w:rsid w:val="0003512A"/>
    <w:rsid w:val="000421FE"/>
    <w:rsid w:val="00045DA2"/>
    <w:rsid w:val="0005001B"/>
    <w:rsid w:val="00050B21"/>
    <w:rsid w:val="0005334F"/>
    <w:rsid w:val="000541F0"/>
    <w:rsid w:val="000548C0"/>
    <w:rsid w:val="0006329F"/>
    <w:rsid w:val="0007151E"/>
    <w:rsid w:val="00072C50"/>
    <w:rsid w:val="00077422"/>
    <w:rsid w:val="00081397"/>
    <w:rsid w:val="0008217A"/>
    <w:rsid w:val="0008323C"/>
    <w:rsid w:val="00083E46"/>
    <w:rsid w:val="0008661F"/>
    <w:rsid w:val="000909B9"/>
    <w:rsid w:val="00090DFC"/>
    <w:rsid w:val="00095176"/>
    <w:rsid w:val="00095B74"/>
    <w:rsid w:val="000A18F8"/>
    <w:rsid w:val="000A2EF7"/>
    <w:rsid w:val="000A4E98"/>
    <w:rsid w:val="000A5E9A"/>
    <w:rsid w:val="000A7907"/>
    <w:rsid w:val="000B17E5"/>
    <w:rsid w:val="000B62DC"/>
    <w:rsid w:val="000C4C9A"/>
    <w:rsid w:val="000C4D8B"/>
    <w:rsid w:val="000C51F7"/>
    <w:rsid w:val="000C6C10"/>
    <w:rsid w:val="000D1E5F"/>
    <w:rsid w:val="000D21C5"/>
    <w:rsid w:val="000D42A9"/>
    <w:rsid w:val="000D4FC4"/>
    <w:rsid w:val="000D7C15"/>
    <w:rsid w:val="000E0B48"/>
    <w:rsid w:val="000E0CF3"/>
    <w:rsid w:val="000E2384"/>
    <w:rsid w:val="000E3BC7"/>
    <w:rsid w:val="000E3FF9"/>
    <w:rsid w:val="000E7777"/>
    <w:rsid w:val="000F101E"/>
    <w:rsid w:val="000F1531"/>
    <w:rsid w:val="000F17A1"/>
    <w:rsid w:val="000F2F99"/>
    <w:rsid w:val="000F31B2"/>
    <w:rsid w:val="00103245"/>
    <w:rsid w:val="001038C3"/>
    <w:rsid w:val="00111EE0"/>
    <w:rsid w:val="001128C8"/>
    <w:rsid w:val="001157DD"/>
    <w:rsid w:val="00115945"/>
    <w:rsid w:val="001204D0"/>
    <w:rsid w:val="001243DA"/>
    <w:rsid w:val="00131DB8"/>
    <w:rsid w:val="001358F3"/>
    <w:rsid w:val="00135EF2"/>
    <w:rsid w:val="00136A61"/>
    <w:rsid w:val="001377A1"/>
    <w:rsid w:val="00140BB0"/>
    <w:rsid w:val="00141F3E"/>
    <w:rsid w:val="001433B5"/>
    <w:rsid w:val="001433B6"/>
    <w:rsid w:val="00146308"/>
    <w:rsid w:val="00146EDE"/>
    <w:rsid w:val="00154257"/>
    <w:rsid w:val="001623CE"/>
    <w:rsid w:val="00162AE9"/>
    <w:rsid w:val="00164E1A"/>
    <w:rsid w:val="00166612"/>
    <w:rsid w:val="00166B05"/>
    <w:rsid w:val="001679AC"/>
    <w:rsid w:val="0017008F"/>
    <w:rsid w:val="00175DEA"/>
    <w:rsid w:val="001765A3"/>
    <w:rsid w:val="001777CB"/>
    <w:rsid w:val="001813D2"/>
    <w:rsid w:val="001844EA"/>
    <w:rsid w:val="00184D1A"/>
    <w:rsid w:val="00187782"/>
    <w:rsid w:val="00192278"/>
    <w:rsid w:val="00197B4D"/>
    <w:rsid w:val="00197FAE"/>
    <w:rsid w:val="001A30E2"/>
    <w:rsid w:val="001B16C7"/>
    <w:rsid w:val="001B283E"/>
    <w:rsid w:val="001B286C"/>
    <w:rsid w:val="001B4334"/>
    <w:rsid w:val="001B7D58"/>
    <w:rsid w:val="001C3EB4"/>
    <w:rsid w:val="001C57C1"/>
    <w:rsid w:val="001D228C"/>
    <w:rsid w:val="001D589E"/>
    <w:rsid w:val="001D5A8C"/>
    <w:rsid w:val="001E1C75"/>
    <w:rsid w:val="001E234D"/>
    <w:rsid w:val="001F178D"/>
    <w:rsid w:val="001F315A"/>
    <w:rsid w:val="001F34A6"/>
    <w:rsid w:val="001F4F3F"/>
    <w:rsid w:val="00205793"/>
    <w:rsid w:val="002068C7"/>
    <w:rsid w:val="00214047"/>
    <w:rsid w:val="0021518D"/>
    <w:rsid w:val="002225C0"/>
    <w:rsid w:val="00223621"/>
    <w:rsid w:val="0022543B"/>
    <w:rsid w:val="00233202"/>
    <w:rsid w:val="002342AE"/>
    <w:rsid w:val="00234D8E"/>
    <w:rsid w:val="00243D51"/>
    <w:rsid w:val="00247516"/>
    <w:rsid w:val="00250D67"/>
    <w:rsid w:val="00260000"/>
    <w:rsid w:val="00262E9C"/>
    <w:rsid w:val="00264D46"/>
    <w:rsid w:val="00265415"/>
    <w:rsid w:val="00270C45"/>
    <w:rsid w:val="0027271E"/>
    <w:rsid w:val="002728BB"/>
    <w:rsid w:val="00272DEB"/>
    <w:rsid w:val="002736B6"/>
    <w:rsid w:val="0027640B"/>
    <w:rsid w:val="0027781F"/>
    <w:rsid w:val="00277F7C"/>
    <w:rsid w:val="0028015E"/>
    <w:rsid w:val="00286E8C"/>
    <w:rsid w:val="00290BC0"/>
    <w:rsid w:val="002915BB"/>
    <w:rsid w:val="00293276"/>
    <w:rsid w:val="002954AF"/>
    <w:rsid w:val="00296D49"/>
    <w:rsid w:val="002973DE"/>
    <w:rsid w:val="00297969"/>
    <w:rsid w:val="00297F8A"/>
    <w:rsid w:val="002A6268"/>
    <w:rsid w:val="002B0241"/>
    <w:rsid w:val="002B03AC"/>
    <w:rsid w:val="002B15E9"/>
    <w:rsid w:val="002B1806"/>
    <w:rsid w:val="002C0F76"/>
    <w:rsid w:val="002C2795"/>
    <w:rsid w:val="002C2A1A"/>
    <w:rsid w:val="002C473A"/>
    <w:rsid w:val="002C4E02"/>
    <w:rsid w:val="002C698B"/>
    <w:rsid w:val="002C7F25"/>
    <w:rsid w:val="002D0059"/>
    <w:rsid w:val="002D0646"/>
    <w:rsid w:val="002D0C3F"/>
    <w:rsid w:val="002D1909"/>
    <w:rsid w:val="002D517F"/>
    <w:rsid w:val="002D7442"/>
    <w:rsid w:val="002D7AA6"/>
    <w:rsid w:val="002D7B12"/>
    <w:rsid w:val="002D7E4C"/>
    <w:rsid w:val="002E28DB"/>
    <w:rsid w:val="002E3082"/>
    <w:rsid w:val="002E5A71"/>
    <w:rsid w:val="002E5F71"/>
    <w:rsid w:val="002F12AC"/>
    <w:rsid w:val="002F13A3"/>
    <w:rsid w:val="002F371C"/>
    <w:rsid w:val="002F472A"/>
    <w:rsid w:val="00300BAD"/>
    <w:rsid w:val="0030222A"/>
    <w:rsid w:val="003030CC"/>
    <w:rsid w:val="00303936"/>
    <w:rsid w:val="00306B75"/>
    <w:rsid w:val="00311C14"/>
    <w:rsid w:val="00312788"/>
    <w:rsid w:val="003144E8"/>
    <w:rsid w:val="00317045"/>
    <w:rsid w:val="00317B73"/>
    <w:rsid w:val="00317EAF"/>
    <w:rsid w:val="00322B2E"/>
    <w:rsid w:val="00330344"/>
    <w:rsid w:val="00332926"/>
    <w:rsid w:val="00333AB3"/>
    <w:rsid w:val="00344166"/>
    <w:rsid w:val="003467B4"/>
    <w:rsid w:val="003479D5"/>
    <w:rsid w:val="00351378"/>
    <w:rsid w:val="00353613"/>
    <w:rsid w:val="00356397"/>
    <w:rsid w:val="003606B8"/>
    <w:rsid w:val="00371CB8"/>
    <w:rsid w:val="00373448"/>
    <w:rsid w:val="003772C3"/>
    <w:rsid w:val="00377BC3"/>
    <w:rsid w:val="00380177"/>
    <w:rsid w:val="00386719"/>
    <w:rsid w:val="003877E5"/>
    <w:rsid w:val="00393320"/>
    <w:rsid w:val="00393548"/>
    <w:rsid w:val="00394B9C"/>
    <w:rsid w:val="00397A8D"/>
    <w:rsid w:val="003A0A32"/>
    <w:rsid w:val="003A0FD8"/>
    <w:rsid w:val="003A18A9"/>
    <w:rsid w:val="003A33CD"/>
    <w:rsid w:val="003A59A4"/>
    <w:rsid w:val="003B013D"/>
    <w:rsid w:val="003B4C5D"/>
    <w:rsid w:val="003B4DF8"/>
    <w:rsid w:val="003C1E5C"/>
    <w:rsid w:val="003C389B"/>
    <w:rsid w:val="003C623A"/>
    <w:rsid w:val="003C79C0"/>
    <w:rsid w:val="003D0037"/>
    <w:rsid w:val="003D2CFA"/>
    <w:rsid w:val="003D477B"/>
    <w:rsid w:val="003D51D8"/>
    <w:rsid w:val="003D5D6C"/>
    <w:rsid w:val="003D6340"/>
    <w:rsid w:val="003E0C28"/>
    <w:rsid w:val="003E7126"/>
    <w:rsid w:val="003E73AF"/>
    <w:rsid w:val="003E7AFE"/>
    <w:rsid w:val="003F080C"/>
    <w:rsid w:val="003F1B78"/>
    <w:rsid w:val="003F1CA1"/>
    <w:rsid w:val="003F1EAD"/>
    <w:rsid w:val="003F6437"/>
    <w:rsid w:val="003F70EF"/>
    <w:rsid w:val="004010E6"/>
    <w:rsid w:val="004067C6"/>
    <w:rsid w:val="0041573E"/>
    <w:rsid w:val="00421CB9"/>
    <w:rsid w:val="0042516E"/>
    <w:rsid w:val="00425240"/>
    <w:rsid w:val="00425BF4"/>
    <w:rsid w:val="00425D89"/>
    <w:rsid w:val="004304B6"/>
    <w:rsid w:val="00430F8D"/>
    <w:rsid w:val="004359A2"/>
    <w:rsid w:val="00436EB2"/>
    <w:rsid w:val="00441548"/>
    <w:rsid w:val="00441A00"/>
    <w:rsid w:val="004424A8"/>
    <w:rsid w:val="00442FB8"/>
    <w:rsid w:val="00443292"/>
    <w:rsid w:val="00446395"/>
    <w:rsid w:val="004512C4"/>
    <w:rsid w:val="0045251D"/>
    <w:rsid w:val="00457E9A"/>
    <w:rsid w:val="00461997"/>
    <w:rsid w:val="004632FF"/>
    <w:rsid w:val="0046418C"/>
    <w:rsid w:val="004650E3"/>
    <w:rsid w:val="0046686B"/>
    <w:rsid w:val="004674B0"/>
    <w:rsid w:val="004712BF"/>
    <w:rsid w:val="00471A77"/>
    <w:rsid w:val="004721BB"/>
    <w:rsid w:val="004722D8"/>
    <w:rsid w:val="00472632"/>
    <w:rsid w:val="00476FCB"/>
    <w:rsid w:val="00480186"/>
    <w:rsid w:val="00481D73"/>
    <w:rsid w:val="004822E6"/>
    <w:rsid w:val="00483F3E"/>
    <w:rsid w:val="00487722"/>
    <w:rsid w:val="004937D4"/>
    <w:rsid w:val="0049512E"/>
    <w:rsid w:val="00496C36"/>
    <w:rsid w:val="0049752C"/>
    <w:rsid w:val="00497690"/>
    <w:rsid w:val="004A2130"/>
    <w:rsid w:val="004A4501"/>
    <w:rsid w:val="004A4F86"/>
    <w:rsid w:val="004A5CCA"/>
    <w:rsid w:val="004B1915"/>
    <w:rsid w:val="004B267E"/>
    <w:rsid w:val="004B3C30"/>
    <w:rsid w:val="004B3FD1"/>
    <w:rsid w:val="004B6887"/>
    <w:rsid w:val="004B732E"/>
    <w:rsid w:val="004C3C79"/>
    <w:rsid w:val="004C7307"/>
    <w:rsid w:val="004D171C"/>
    <w:rsid w:val="004D1DC3"/>
    <w:rsid w:val="004D2AF6"/>
    <w:rsid w:val="004D6554"/>
    <w:rsid w:val="004E2F1B"/>
    <w:rsid w:val="004E66E9"/>
    <w:rsid w:val="004F0694"/>
    <w:rsid w:val="004F1097"/>
    <w:rsid w:val="004F707D"/>
    <w:rsid w:val="004F734E"/>
    <w:rsid w:val="005116E1"/>
    <w:rsid w:val="00512AF1"/>
    <w:rsid w:val="00514F99"/>
    <w:rsid w:val="005163ED"/>
    <w:rsid w:val="00525C95"/>
    <w:rsid w:val="0052680C"/>
    <w:rsid w:val="00527D3E"/>
    <w:rsid w:val="005319FA"/>
    <w:rsid w:val="00535734"/>
    <w:rsid w:val="0053610A"/>
    <w:rsid w:val="005403D0"/>
    <w:rsid w:val="00542B49"/>
    <w:rsid w:val="00543131"/>
    <w:rsid w:val="00544034"/>
    <w:rsid w:val="00550064"/>
    <w:rsid w:val="0055217E"/>
    <w:rsid w:val="00554013"/>
    <w:rsid w:val="0055427F"/>
    <w:rsid w:val="00555C5F"/>
    <w:rsid w:val="005623FE"/>
    <w:rsid w:val="005674E8"/>
    <w:rsid w:val="00572A4F"/>
    <w:rsid w:val="005746A3"/>
    <w:rsid w:val="00574FB5"/>
    <w:rsid w:val="00576BDB"/>
    <w:rsid w:val="00582FF3"/>
    <w:rsid w:val="00583011"/>
    <w:rsid w:val="00583E32"/>
    <w:rsid w:val="0058671F"/>
    <w:rsid w:val="00587915"/>
    <w:rsid w:val="00594D77"/>
    <w:rsid w:val="00597256"/>
    <w:rsid w:val="005A0BFA"/>
    <w:rsid w:val="005A1A7C"/>
    <w:rsid w:val="005B1A56"/>
    <w:rsid w:val="005B279C"/>
    <w:rsid w:val="005B29FC"/>
    <w:rsid w:val="005B35D4"/>
    <w:rsid w:val="005B441B"/>
    <w:rsid w:val="005B4AE2"/>
    <w:rsid w:val="005B4CAC"/>
    <w:rsid w:val="005B693E"/>
    <w:rsid w:val="005B6F36"/>
    <w:rsid w:val="005B7498"/>
    <w:rsid w:val="005C0D9D"/>
    <w:rsid w:val="005C1D64"/>
    <w:rsid w:val="005C2590"/>
    <w:rsid w:val="005C5D00"/>
    <w:rsid w:val="005C6D9B"/>
    <w:rsid w:val="005D1205"/>
    <w:rsid w:val="005D3271"/>
    <w:rsid w:val="005D4FAF"/>
    <w:rsid w:val="005D7EFD"/>
    <w:rsid w:val="005E0BFC"/>
    <w:rsid w:val="005E3499"/>
    <w:rsid w:val="005E3759"/>
    <w:rsid w:val="005E43AF"/>
    <w:rsid w:val="005E4B5E"/>
    <w:rsid w:val="005F3003"/>
    <w:rsid w:val="005F3F6F"/>
    <w:rsid w:val="00600EA5"/>
    <w:rsid w:val="00601481"/>
    <w:rsid w:val="00601590"/>
    <w:rsid w:val="00605B4E"/>
    <w:rsid w:val="006101E5"/>
    <w:rsid w:val="00614315"/>
    <w:rsid w:val="006146F7"/>
    <w:rsid w:val="00616F7F"/>
    <w:rsid w:val="00621462"/>
    <w:rsid w:val="006234ED"/>
    <w:rsid w:val="00634CDD"/>
    <w:rsid w:val="00635B7E"/>
    <w:rsid w:val="00637746"/>
    <w:rsid w:val="00641D8A"/>
    <w:rsid w:val="00641F89"/>
    <w:rsid w:val="00645721"/>
    <w:rsid w:val="006505EA"/>
    <w:rsid w:val="00652C01"/>
    <w:rsid w:val="00653093"/>
    <w:rsid w:val="006551C7"/>
    <w:rsid w:val="006569E6"/>
    <w:rsid w:val="0065730E"/>
    <w:rsid w:val="006573EE"/>
    <w:rsid w:val="00660D1F"/>
    <w:rsid w:val="00661117"/>
    <w:rsid w:val="006642F4"/>
    <w:rsid w:val="00665EAE"/>
    <w:rsid w:val="006701FA"/>
    <w:rsid w:val="006720BD"/>
    <w:rsid w:val="00673FF2"/>
    <w:rsid w:val="006743C9"/>
    <w:rsid w:val="006751FD"/>
    <w:rsid w:val="006760E5"/>
    <w:rsid w:val="006774C7"/>
    <w:rsid w:val="00682827"/>
    <w:rsid w:val="00697304"/>
    <w:rsid w:val="006974AC"/>
    <w:rsid w:val="006A2D98"/>
    <w:rsid w:val="006A7BFB"/>
    <w:rsid w:val="006A7F41"/>
    <w:rsid w:val="006B0488"/>
    <w:rsid w:val="006B0C35"/>
    <w:rsid w:val="006B4C2A"/>
    <w:rsid w:val="006C73DC"/>
    <w:rsid w:val="006C7742"/>
    <w:rsid w:val="006D0455"/>
    <w:rsid w:val="006D0FA8"/>
    <w:rsid w:val="006D13DC"/>
    <w:rsid w:val="006E0276"/>
    <w:rsid w:val="006E27F0"/>
    <w:rsid w:val="006E32BA"/>
    <w:rsid w:val="006E5CCD"/>
    <w:rsid w:val="006F1651"/>
    <w:rsid w:val="006F1705"/>
    <w:rsid w:val="006F2A09"/>
    <w:rsid w:val="006F47BC"/>
    <w:rsid w:val="006F64AB"/>
    <w:rsid w:val="006F757E"/>
    <w:rsid w:val="006F790A"/>
    <w:rsid w:val="00703464"/>
    <w:rsid w:val="0070461E"/>
    <w:rsid w:val="00704F66"/>
    <w:rsid w:val="00705B55"/>
    <w:rsid w:val="0070711B"/>
    <w:rsid w:val="00711D8D"/>
    <w:rsid w:val="007144C0"/>
    <w:rsid w:val="007151E7"/>
    <w:rsid w:val="007178E9"/>
    <w:rsid w:val="00720D7A"/>
    <w:rsid w:val="007223CB"/>
    <w:rsid w:val="00723703"/>
    <w:rsid w:val="007333A7"/>
    <w:rsid w:val="007407F7"/>
    <w:rsid w:val="00741AB7"/>
    <w:rsid w:val="0074402C"/>
    <w:rsid w:val="00746D63"/>
    <w:rsid w:val="00751820"/>
    <w:rsid w:val="00752488"/>
    <w:rsid w:val="00752C9F"/>
    <w:rsid w:val="00756A51"/>
    <w:rsid w:val="00760813"/>
    <w:rsid w:val="00761E0E"/>
    <w:rsid w:val="00773D78"/>
    <w:rsid w:val="00774B86"/>
    <w:rsid w:val="0077555F"/>
    <w:rsid w:val="00780595"/>
    <w:rsid w:val="00782188"/>
    <w:rsid w:val="00783441"/>
    <w:rsid w:val="00783C26"/>
    <w:rsid w:val="00784381"/>
    <w:rsid w:val="00786407"/>
    <w:rsid w:val="00786DC7"/>
    <w:rsid w:val="00787962"/>
    <w:rsid w:val="007879EB"/>
    <w:rsid w:val="00790FB7"/>
    <w:rsid w:val="00792F37"/>
    <w:rsid w:val="007952B9"/>
    <w:rsid w:val="007A0BA0"/>
    <w:rsid w:val="007A2B94"/>
    <w:rsid w:val="007A2D99"/>
    <w:rsid w:val="007A7400"/>
    <w:rsid w:val="007A7E94"/>
    <w:rsid w:val="007B1748"/>
    <w:rsid w:val="007B43B8"/>
    <w:rsid w:val="007B53F7"/>
    <w:rsid w:val="007B65D1"/>
    <w:rsid w:val="007C0BA2"/>
    <w:rsid w:val="007C129B"/>
    <w:rsid w:val="007C394A"/>
    <w:rsid w:val="007D060E"/>
    <w:rsid w:val="007D5C7C"/>
    <w:rsid w:val="007D7FB2"/>
    <w:rsid w:val="007E1372"/>
    <w:rsid w:val="007E2996"/>
    <w:rsid w:val="007E3143"/>
    <w:rsid w:val="007E6D90"/>
    <w:rsid w:val="007E7A84"/>
    <w:rsid w:val="007F741D"/>
    <w:rsid w:val="007F7D64"/>
    <w:rsid w:val="00800C48"/>
    <w:rsid w:val="008025DD"/>
    <w:rsid w:val="00803BD1"/>
    <w:rsid w:val="008065A8"/>
    <w:rsid w:val="00811384"/>
    <w:rsid w:val="0081514E"/>
    <w:rsid w:val="00826859"/>
    <w:rsid w:val="00827F98"/>
    <w:rsid w:val="00830A5F"/>
    <w:rsid w:val="00831C8F"/>
    <w:rsid w:val="00832B24"/>
    <w:rsid w:val="00835967"/>
    <w:rsid w:val="00835FB3"/>
    <w:rsid w:val="00840CD2"/>
    <w:rsid w:val="0084101B"/>
    <w:rsid w:val="00843F20"/>
    <w:rsid w:val="00844CA3"/>
    <w:rsid w:val="00850CDB"/>
    <w:rsid w:val="00852F08"/>
    <w:rsid w:val="0085523B"/>
    <w:rsid w:val="00855C0A"/>
    <w:rsid w:val="0086142F"/>
    <w:rsid w:val="00862290"/>
    <w:rsid w:val="00866F40"/>
    <w:rsid w:val="008713B0"/>
    <w:rsid w:val="0087262F"/>
    <w:rsid w:val="0088377C"/>
    <w:rsid w:val="0089038C"/>
    <w:rsid w:val="00893C33"/>
    <w:rsid w:val="008951FE"/>
    <w:rsid w:val="00897285"/>
    <w:rsid w:val="008A0410"/>
    <w:rsid w:val="008A0CF0"/>
    <w:rsid w:val="008B2373"/>
    <w:rsid w:val="008B28BA"/>
    <w:rsid w:val="008C4564"/>
    <w:rsid w:val="008C7814"/>
    <w:rsid w:val="008D5967"/>
    <w:rsid w:val="008D5A34"/>
    <w:rsid w:val="008D6913"/>
    <w:rsid w:val="008D7311"/>
    <w:rsid w:val="008E084F"/>
    <w:rsid w:val="008E1072"/>
    <w:rsid w:val="008E1868"/>
    <w:rsid w:val="008E2025"/>
    <w:rsid w:val="008E29CA"/>
    <w:rsid w:val="008E5ABC"/>
    <w:rsid w:val="008E736A"/>
    <w:rsid w:val="008E750E"/>
    <w:rsid w:val="008E7B53"/>
    <w:rsid w:val="008F147E"/>
    <w:rsid w:val="008F166C"/>
    <w:rsid w:val="008F6409"/>
    <w:rsid w:val="008F7B8C"/>
    <w:rsid w:val="009011B8"/>
    <w:rsid w:val="009023F3"/>
    <w:rsid w:val="00905E54"/>
    <w:rsid w:val="0091084A"/>
    <w:rsid w:val="0091342D"/>
    <w:rsid w:val="0091550A"/>
    <w:rsid w:val="0091562F"/>
    <w:rsid w:val="00916F53"/>
    <w:rsid w:val="00920F04"/>
    <w:rsid w:val="00921ADA"/>
    <w:rsid w:val="009222FD"/>
    <w:rsid w:val="00923755"/>
    <w:rsid w:val="00927735"/>
    <w:rsid w:val="00930F9E"/>
    <w:rsid w:val="00932086"/>
    <w:rsid w:val="00932235"/>
    <w:rsid w:val="00932B30"/>
    <w:rsid w:val="009339BB"/>
    <w:rsid w:val="00934EAF"/>
    <w:rsid w:val="0093734A"/>
    <w:rsid w:val="00947BD2"/>
    <w:rsid w:val="00954F2B"/>
    <w:rsid w:val="00957703"/>
    <w:rsid w:val="009619BA"/>
    <w:rsid w:val="00973AFB"/>
    <w:rsid w:val="0097575D"/>
    <w:rsid w:val="0098074D"/>
    <w:rsid w:val="00981BF7"/>
    <w:rsid w:val="00985C0C"/>
    <w:rsid w:val="009861BC"/>
    <w:rsid w:val="009872B0"/>
    <w:rsid w:val="00987B4F"/>
    <w:rsid w:val="009900EB"/>
    <w:rsid w:val="00990E51"/>
    <w:rsid w:val="00992E04"/>
    <w:rsid w:val="00996D31"/>
    <w:rsid w:val="009A04CF"/>
    <w:rsid w:val="009A0C84"/>
    <w:rsid w:val="009A1286"/>
    <w:rsid w:val="009A343B"/>
    <w:rsid w:val="009A7551"/>
    <w:rsid w:val="009B4F45"/>
    <w:rsid w:val="009B68EF"/>
    <w:rsid w:val="009C040A"/>
    <w:rsid w:val="009C1EA3"/>
    <w:rsid w:val="009D17C1"/>
    <w:rsid w:val="009D1CD8"/>
    <w:rsid w:val="009D2547"/>
    <w:rsid w:val="009D5A70"/>
    <w:rsid w:val="009D76E5"/>
    <w:rsid w:val="009E37BF"/>
    <w:rsid w:val="009E3DBB"/>
    <w:rsid w:val="009E58B9"/>
    <w:rsid w:val="009F00F5"/>
    <w:rsid w:val="009F0EF4"/>
    <w:rsid w:val="009F1033"/>
    <w:rsid w:val="009F65F4"/>
    <w:rsid w:val="00A024AA"/>
    <w:rsid w:val="00A076D2"/>
    <w:rsid w:val="00A100EB"/>
    <w:rsid w:val="00A111C5"/>
    <w:rsid w:val="00A147CE"/>
    <w:rsid w:val="00A16684"/>
    <w:rsid w:val="00A16858"/>
    <w:rsid w:val="00A16D37"/>
    <w:rsid w:val="00A245B6"/>
    <w:rsid w:val="00A253BB"/>
    <w:rsid w:val="00A3171E"/>
    <w:rsid w:val="00A40B59"/>
    <w:rsid w:val="00A416CD"/>
    <w:rsid w:val="00A42633"/>
    <w:rsid w:val="00A43B6D"/>
    <w:rsid w:val="00A4539C"/>
    <w:rsid w:val="00A476A5"/>
    <w:rsid w:val="00A537BB"/>
    <w:rsid w:val="00A537C0"/>
    <w:rsid w:val="00A54D14"/>
    <w:rsid w:val="00A564F6"/>
    <w:rsid w:val="00A61591"/>
    <w:rsid w:val="00A61AAC"/>
    <w:rsid w:val="00A65C94"/>
    <w:rsid w:val="00A75D13"/>
    <w:rsid w:val="00A83A9E"/>
    <w:rsid w:val="00A850B7"/>
    <w:rsid w:val="00A85F42"/>
    <w:rsid w:val="00A87EFA"/>
    <w:rsid w:val="00A907A9"/>
    <w:rsid w:val="00A90DDD"/>
    <w:rsid w:val="00A913E4"/>
    <w:rsid w:val="00A93164"/>
    <w:rsid w:val="00A93F92"/>
    <w:rsid w:val="00A96725"/>
    <w:rsid w:val="00AA0966"/>
    <w:rsid w:val="00AA1AB0"/>
    <w:rsid w:val="00AA2AB8"/>
    <w:rsid w:val="00AA3D88"/>
    <w:rsid w:val="00AA5596"/>
    <w:rsid w:val="00AA6974"/>
    <w:rsid w:val="00AB735A"/>
    <w:rsid w:val="00AC2F45"/>
    <w:rsid w:val="00AC745C"/>
    <w:rsid w:val="00AD0ADB"/>
    <w:rsid w:val="00AD46C7"/>
    <w:rsid w:val="00AD743B"/>
    <w:rsid w:val="00AE18AE"/>
    <w:rsid w:val="00AE7A73"/>
    <w:rsid w:val="00AF2403"/>
    <w:rsid w:val="00AF35BD"/>
    <w:rsid w:val="00AF374E"/>
    <w:rsid w:val="00AF5F7F"/>
    <w:rsid w:val="00B00491"/>
    <w:rsid w:val="00B065E3"/>
    <w:rsid w:val="00B07C71"/>
    <w:rsid w:val="00B11CB6"/>
    <w:rsid w:val="00B24531"/>
    <w:rsid w:val="00B24D22"/>
    <w:rsid w:val="00B33012"/>
    <w:rsid w:val="00B33928"/>
    <w:rsid w:val="00B34897"/>
    <w:rsid w:val="00B35A7E"/>
    <w:rsid w:val="00B36DA0"/>
    <w:rsid w:val="00B421A8"/>
    <w:rsid w:val="00B45598"/>
    <w:rsid w:val="00B459D8"/>
    <w:rsid w:val="00B46C92"/>
    <w:rsid w:val="00B5165D"/>
    <w:rsid w:val="00B6020C"/>
    <w:rsid w:val="00B61FE3"/>
    <w:rsid w:val="00B7014E"/>
    <w:rsid w:val="00B70839"/>
    <w:rsid w:val="00B71C41"/>
    <w:rsid w:val="00B72CC1"/>
    <w:rsid w:val="00B738C4"/>
    <w:rsid w:val="00B76280"/>
    <w:rsid w:val="00B765D6"/>
    <w:rsid w:val="00B76777"/>
    <w:rsid w:val="00B82DEB"/>
    <w:rsid w:val="00B84D5D"/>
    <w:rsid w:val="00B84F14"/>
    <w:rsid w:val="00B86747"/>
    <w:rsid w:val="00B92D18"/>
    <w:rsid w:val="00B9308A"/>
    <w:rsid w:val="00BA1646"/>
    <w:rsid w:val="00BA20EB"/>
    <w:rsid w:val="00BA261C"/>
    <w:rsid w:val="00BA324A"/>
    <w:rsid w:val="00BA37D2"/>
    <w:rsid w:val="00BA7282"/>
    <w:rsid w:val="00BA7F5C"/>
    <w:rsid w:val="00BB1D1D"/>
    <w:rsid w:val="00BB7978"/>
    <w:rsid w:val="00BC522B"/>
    <w:rsid w:val="00BD3963"/>
    <w:rsid w:val="00BD58D9"/>
    <w:rsid w:val="00BD5B0E"/>
    <w:rsid w:val="00BD6B71"/>
    <w:rsid w:val="00BE22F9"/>
    <w:rsid w:val="00BE3AB8"/>
    <w:rsid w:val="00BE4D14"/>
    <w:rsid w:val="00BE6196"/>
    <w:rsid w:val="00BE620C"/>
    <w:rsid w:val="00BE7ABB"/>
    <w:rsid w:val="00BE7C89"/>
    <w:rsid w:val="00BE7D42"/>
    <w:rsid w:val="00BF08CF"/>
    <w:rsid w:val="00BF16F5"/>
    <w:rsid w:val="00BF1B37"/>
    <w:rsid w:val="00BF49C8"/>
    <w:rsid w:val="00BF4AC6"/>
    <w:rsid w:val="00BF6174"/>
    <w:rsid w:val="00C00026"/>
    <w:rsid w:val="00C02AB0"/>
    <w:rsid w:val="00C047B4"/>
    <w:rsid w:val="00C05A65"/>
    <w:rsid w:val="00C12BB9"/>
    <w:rsid w:val="00C1625A"/>
    <w:rsid w:val="00C16E38"/>
    <w:rsid w:val="00C17AF2"/>
    <w:rsid w:val="00C21048"/>
    <w:rsid w:val="00C34206"/>
    <w:rsid w:val="00C3433B"/>
    <w:rsid w:val="00C36D5B"/>
    <w:rsid w:val="00C373AE"/>
    <w:rsid w:val="00C40FD2"/>
    <w:rsid w:val="00C4376E"/>
    <w:rsid w:val="00C476C0"/>
    <w:rsid w:val="00C5043E"/>
    <w:rsid w:val="00C505AA"/>
    <w:rsid w:val="00C53DEC"/>
    <w:rsid w:val="00C54CB2"/>
    <w:rsid w:val="00C56071"/>
    <w:rsid w:val="00C574C3"/>
    <w:rsid w:val="00C57FBC"/>
    <w:rsid w:val="00C60B14"/>
    <w:rsid w:val="00C6237D"/>
    <w:rsid w:val="00C62D37"/>
    <w:rsid w:val="00C63BBE"/>
    <w:rsid w:val="00C65250"/>
    <w:rsid w:val="00C65B0C"/>
    <w:rsid w:val="00C714F5"/>
    <w:rsid w:val="00C73001"/>
    <w:rsid w:val="00C75FC1"/>
    <w:rsid w:val="00C76305"/>
    <w:rsid w:val="00C8079D"/>
    <w:rsid w:val="00C822A1"/>
    <w:rsid w:val="00C8531A"/>
    <w:rsid w:val="00C92619"/>
    <w:rsid w:val="00C92727"/>
    <w:rsid w:val="00C930DF"/>
    <w:rsid w:val="00CA2AE6"/>
    <w:rsid w:val="00CA31B2"/>
    <w:rsid w:val="00CA3332"/>
    <w:rsid w:val="00CA525B"/>
    <w:rsid w:val="00CA67A4"/>
    <w:rsid w:val="00CA6874"/>
    <w:rsid w:val="00CA6CDE"/>
    <w:rsid w:val="00CA7808"/>
    <w:rsid w:val="00CB3104"/>
    <w:rsid w:val="00CB6747"/>
    <w:rsid w:val="00CC220B"/>
    <w:rsid w:val="00CC49F7"/>
    <w:rsid w:val="00CC4CD2"/>
    <w:rsid w:val="00CD0F19"/>
    <w:rsid w:val="00CD13A8"/>
    <w:rsid w:val="00CD1F40"/>
    <w:rsid w:val="00CD272C"/>
    <w:rsid w:val="00CD79CD"/>
    <w:rsid w:val="00CE22C6"/>
    <w:rsid w:val="00CE4F0B"/>
    <w:rsid w:val="00CF2C94"/>
    <w:rsid w:val="00CF5E55"/>
    <w:rsid w:val="00CF6B1B"/>
    <w:rsid w:val="00D004C4"/>
    <w:rsid w:val="00D0124D"/>
    <w:rsid w:val="00D01374"/>
    <w:rsid w:val="00D01C14"/>
    <w:rsid w:val="00D03F1B"/>
    <w:rsid w:val="00D05A28"/>
    <w:rsid w:val="00D05BED"/>
    <w:rsid w:val="00D07CA2"/>
    <w:rsid w:val="00D118B3"/>
    <w:rsid w:val="00D13854"/>
    <w:rsid w:val="00D20CAC"/>
    <w:rsid w:val="00D215AF"/>
    <w:rsid w:val="00D233B5"/>
    <w:rsid w:val="00D23F36"/>
    <w:rsid w:val="00D2458D"/>
    <w:rsid w:val="00D37079"/>
    <w:rsid w:val="00D40FDC"/>
    <w:rsid w:val="00D41FCA"/>
    <w:rsid w:val="00D43B3B"/>
    <w:rsid w:val="00D44791"/>
    <w:rsid w:val="00D455A7"/>
    <w:rsid w:val="00D5103B"/>
    <w:rsid w:val="00D51DE0"/>
    <w:rsid w:val="00D52077"/>
    <w:rsid w:val="00D54183"/>
    <w:rsid w:val="00D5475B"/>
    <w:rsid w:val="00D56162"/>
    <w:rsid w:val="00D578E9"/>
    <w:rsid w:val="00D57C02"/>
    <w:rsid w:val="00D60C02"/>
    <w:rsid w:val="00D6305F"/>
    <w:rsid w:val="00D631A7"/>
    <w:rsid w:val="00D71F99"/>
    <w:rsid w:val="00D72012"/>
    <w:rsid w:val="00D74B14"/>
    <w:rsid w:val="00D80625"/>
    <w:rsid w:val="00D8162A"/>
    <w:rsid w:val="00D84F3A"/>
    <w:rsid w:val="00D850C0"/>
    <w:rsid w:val="00D85284"/>
    <w:rsid w:val="00D93AEC"/>
    <w:rsid w:val="00D9476E"/>
    <w:rsid w:val="00D950B0"/>
    <w:rsid w:val="00D95232"/>
    <w:rsid w:val="00D95398"/>
    <w:rsid w:val="00D95CBC"/>
    <w:rsid w:val="00DA0EEB"/>
    <w:rsid w:val="00DA11E0"/>
    <w:rsid w:val="00DA430A"/>
    <w:rsid w:val="00DA4E14"/>
    <w:rsid w:val="00DA5371"/>
    <w:rsid w:val="00DA736B"/>
    <w:rsid w:val="00DB0BD2"/>
    <w:rsid w:val="00DB6D6A"/>
    <w:rsid w:val="00DB7727"/>
    <w:rsid w:val="00DB7799"/>
    <w:rsid w:val="00DB7CB5"/>
    <w:rsid w:val="00DC2FA9"/>
    <w:rsid w:val="00DC53BA"/>
    <w:rsid w:val="00DD113D"/>
    <w:rsid w:val="00DD1293"/>
    <w:rsid w:val="00DD4A56"/>
    <w:rsid w:val="00DE449B"/>
    <w:rsid w:val="00DE5B5D"/>
    <w:rsid w:val="00DF06EC"/>
    <w:rsid w:val="00DF0788"/>
    <w:rsid w:val="00DF46F1"/>
    <w:rsid w:val="00DF5FC5"/>
    <w:rsid w:val="00DF7974"/>
    <w:rsid w:val="00E00813"/>
    <w:rsid w:val="00E00F33"/>
    <w:rsid w:val="00E01657"/>
    <w:rsid w:val="00E01FAC"/>
    <w:rsid w:val="00E0275B"/>
    <w:rsid w:val="00E02FA3"/>
    <w:rsid w:val="00E05205"/>
    <w:rsid w:val="00E0606F"/>
    <w:rsid w:val="00E1692E"/>
    <w:rsid w:val="00E1694E"/>
    <w:rsid w:val="00E20F45"/>
    <w:rsid w:val="00E21ADB"/>
    <w:rsid w:val="00E24158"/>
    <w:rsid w:val="00E2484B"/>
    <w:rsid w:val="00E258B8"/>
    <w:rsid w:val="00E328EA"/>
    <w:rsid w:val="00E34CB1"/>
    <w:rsid w:val="00E34CC2"/>
    <w:rsid w:val="00E4196E"/>
    <w:rsid w:val="00E44570"/>
    <w:rsid w:val="00E53E44"/>
    <w:rsid w:val="00E53ED2"/>
    <w:rsid w:val="00E5474B"/>
    <w:rsid w:val="00E5729F"/>
    <w:rsid w:val="00E6058D"/>
    <w:rsid w:val="00E6335C"/>
    <w:rsid w:val="00E73C32"/>
    <w:rsid w:val="00E749FF"/>
    <w:rsid w:val="00E75C59"/>
    <w:rsid w:val="00E81CC4"/>
    <w:rsid w:val="00E82A91"/>
    <w:rsid w:val="00E86547"/>
    <w:rsid w:val="00E91954"/>
    <w:rsid w:val="00EA2CAE"/>
    <w:rsid w:val="00EB1D46"/>
    <w:rsid w:val="00EB1FEB"/>
    <w:rsid w:val="00EB4062"/>
    <w:rsid w:val="00EB5224"/>
    <w:rsid w:val="00EB5B10"/>
    <w:rsid w:val="00EC1AC4"/>
    <w:rsid w:val="00EC55BE"/>
    <w:rsid w:val="00EC57A8"/>
    <w:rsid w:val="00EC6BF9"/>
    <w:rsid w:val="00EC71E9"/>
    <w:rsid w:val="00ED0EDA"/>
    <w:rsid w:val="00ED3802"/>
    <w:rsid w:val="00ED5376"/>
    <w:rsid w:val="00ED5E48"/>
    <w:rsid w:val="00EF64F4"/>
    <w:rsid w:val="00F04323"/>
    <w:rsid w:val="00F1393A"/>
    <w:rsid w:val="00F144D1"/>
    <w:rsid w:val="00F152CD"/>
    <w:rsid w:val="00F155DB"/>
    <w:rsid w:val="00F15E21"/>
    <w:rsid w:val="00F241E8"/>
    <w:rsid w:val="00F25901"/>
    <w:rsid w:val="00F2656C"/>
    <w:rsid w:val="00F306FD"/>
    <w:rsid w:val="00F33A25"/>
    <w:rsid w:val="00F33E28"/>
    <w:rsid w:val="00F3554E"/>
    <w:rsid w:val="00F35601"/>
    <w:rsid w:val="00F4154F"/>
    <w:rsid w:val="00F41FB4"/>
    <w:rsid w:val="00F5199D"/>
    <w:rsid w:val="00F5697D"/>
    <w:rsid w:val="00F6762C"/>
    <w:rsid w:val="00F7039A"/>
    <w:rsid w:val="00F71D4F"/>
    <w:rsid w:val="00F72B3B"/>
    <w:rsid w:val="00F77C17"/>
    <w:rsid w:val="00F83704"/>
    <w:rsid w:val="00F84CA1"/>
    <w:rsid w:val="00F86C06"/>
    <w:rsid w:val="00F91209"/>
    <w:rsid w:val="00F921C9"/>
    <w:rsid w:val="00F9578D"/>
    <w:rsid w:val="00F96A7F"/>
    <w:rsid w:val="00F97145"/>
    <w:rsid w:val="00FA6383"/>
    <w:rsid w:val="00FB296E"/>
    <w:rsid w:val="00FB333A"/>
    <w:rsid w:val="00FB613A"/>
    <w:rsid w:val="00FB7190"/>
    <w:rsid w:val="00FC591C"/>
    <w:rsid w:val="00FD0583"/>
    <w:rsid w:val="00FD2501"/>
    <w:rsid w:val="00FE3AE9"/>
    <w:rsid w:val="00FE3B02"/>
    <w:rsid w:val="00FE44E1"/>
    <w:rsid w:val="00FE62FA"/>
    <w:rsid w:val="00FE6A37"/>
    <w:rsid w:val="00FF39B5"/>
    <w:rsid w:val="00FF67E3"/>
    <w:rsid w:val="00FF6F33"/>
    <w:rsid w:val="00FF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071CD"/>
  <w15:docId w15:val="{7E0D1E3A-F030-244C-BFA8-719663BC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79C"/>
    <w:pPr>
      <w:spacing w:after="200" w:line="276" w:lineRule="auto"/>
    </w:pPr>
    <w:rPr>
      <w:sz w:val="22"/>
      <w:szCs w:val="22"/>
    </w:rPr>
  </w:style>
  <w:style w:type="paragraph" w:styleId="Heading1">
    <w:name w:val="heading 1"/>
    <w:basedOn w:val="Normal"/>
    <w:next w:val="Normal"/>
    <w:link w:val="Heading1Char"/>
    <w:qFormat/>
    <w:rsid w:val="004A5CCA"/>
    <w:pPr>
      <w:keepNext/>
      <w:spacing w:after="0" w:line="240" w:lineRule="auto"/>
      <w:outlineLvl w:val="0"/>
    </w:pPr>
    <w:rPr>
      <w:rFonts w:ascii="Times New Roman" w:eastAsia="Times New Roman" w:hAnsi="Times New Roman"/>
      <w:b/>
      <w:bCs/>
      <w:sz w:val="24"/>
      <w:szCs w:val="24"/>
      <w:lang w:val="en-CA"/>
    </w:rPr>
  </w:style>
  <w:style w:type="paragraph" w:styleId="Heading2">
    <w:name w:val="heading 2"/>
    <w:basedOn w:val="Normal"/>
    <w:next w:val="Normal"/>
    <w:link w:val="Heading2Char"/>
    <w:uiPriority w:val="9"/>
    <w:semiHidden/>
    <w:unhideWhenUsed/>
    <w:qFormat/>
    <w:rsid w:val="00D41F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94A"/>
    <w:rPr>
      <w:rFonts w:ascii="Tahoma" w:hAnsi="Tahoma" w:cs="Tahoma"/>
      <w:sz w:val="16"/>
      <w:szCs w:val="16"/>
    </w:rPr>
  </w:style>
  <w:style w:type="paragraph" w:styleId="PlainText">
    <w:name w:val="Plain Text"/>
    <w:basedOn w:val="Normal"/>
    <w:link w:val="PlainTextChar"/>
    <w:uiPriority w:val="99"/>
    <w:unhideWhenUsed/>
    <w:rsid w:val="00C1625A"/>
    <w:pPr>
      <w:spacing w:after="0" w:line="240" w:lineRule="auto"/>
    </w:pPr>
    <w:rPr>
      <w:rFonts w:ascii="Consolas" w:hAnsi="Consolas"/>
      <w:sz w:val="21"/>
      <w:szCs w:val="21"/>
    </w:rPr>
  </w:style>
  <w:style w:type="character" w:customStyle="1" w:styleId="PlainTextChar">
    <w:name w:val="Plain Text Char"/>
    <w:link w:val="PlainText"/>
    <w:uiPriority w:val="99"/>
    <w:rsid w:val="00C1625A"/>
    <w:rPr>
      <w:rFonts w:ascii="Consolas" w:hAnsi="Consolas"/>
      <w:sz w:val="21"/>
      <w:szCs w:val="21"/>
    </w:rPr>
  </w:style>
  <w:style w:type="paragraph" w:customStyle="1" w:styleId="ColorfulShading-Accent31">
    <w:name w:val="Colorful Shading - Accent 31"/>
    <w:basedOn w:val="Normal"/>
    <w:uiPriority w:val="34"/>
    <w:qFormat/>
    <w:rsid w:val="008F6409"/>
    <w:pPr>
      <w:ind w:left="720"/>
      <w:contextualSpacing/>
    </w:pPr>
  </w:style>
  <w:style w:type="character" w:styleId="Hyperlink">
    <w:name w:val="Hyperlink"/>
    <w:uiPriority w:val="99"/>
    <w:unhideWhenUsed/>
    <w:rsid w:val="008F6409"/>
    <w:rPr>
      <w:color w:val="0000FF"/>
      <w:u w:val="single"/>
    </w:rPr>
  </w:style>
  <w:style w:type="character" w:styleId="Strong">
    <w:name w:val="Strong"/>
    <w:uiPriority w:val="22"/>
    <w:qFormat/>
    <w:rsid w:val="00A100EB"/>
    <w:rPr>
      <w:b/>
      <w:bCs/>
    </w:rPr>
  </w:style>
  <w:style w:type="character" w:customStyle="1" w:styleId="field-content">
    <w:name w:val="field-content"/>
    <w:basedOn w:val="DefaultParagraphFont"/>
    <w:rsid w:val="00B7014E"/>
  </w:style>
  <w:style w:type="paragraph" w:styleId="BodyText">
    <w:name w:val="Body Text"/>
    <w:basedOn w:val="Normal"/>
    <w:link w:val="BodyTextChar"/>
    <w:uiPriority w:val="99"/>
    <w:rsid w:val="00BF4AC6"/>
    <w:pPr>
      <w:spacing w:after="0" w:line="240" w:lineRule="auto"/>
    </w:pPr>
    <w:rPr>
      <w:rFonts w:ascii="Arial" w:eastAsia="Times New Roman" w:hAnsi="Arial"/>
      <w:color w:val="000000"/>
      <w:sz w:val="24"/>
      <w:szCs w:val="20"/>
    </w:rPr>
  </w:style>
  <w:style w:type="character" w:customStyle="1" w:styleId="BodyTextChar">
    <w:name w:val="Body Text Char"/>
    <w:link w:val="BodyText"/>
    <w:uiPriority w:val="99"/>
    <w:rsid w:val="00BF4AC6"/>
    <w:rPr>
      <w:rFonts w:ascii="Arial" w:eastAsia="Times New Roman" w:hAnsi="Arial"/>
      <w:color w:val="000000"/>
      <w:sz w:val="24"/>
    </w:rPr>
  </w:style>
  <w:style w:type="character" w:customStyle="1" w:styleId="Heading1Char">
    <w:name w:val="Heading 1 Char"/>
    <w:link w:val="Heading1"/>
    <w:rsid w:val="004A5CCA"/>
    <w:rPr>
      <w:rFonts w:ascii="Times New Roman" w:eastAsia="Times New Roman" w:hAnsi="Times New Roman"/>
      <w:b/>
      <w:bCs/>
      <w:sz w:val="24"/>
      <w:szCs w:val="24"/>
      <w:lang w:val="en-CA"/>
    </w:rPr>
  </w:style>
  <w:style w:type="character" w:styleId="CommentReference">
    <w:name w:val="annotation reference"/>
    <w:uiPriority w:val="99"/>
    <w:semiHidden/>
    <w:unhideWhenUsed/>
    <w:rsid w:val="00344166"/>
    <w:rPr>
      <w:sz w:val="16"/>
      <w:szCs w:val="16"/>
    </w:rPr>
  </w:style>
  <w:style w:type="paragraph" w:styleId="CommentText">
    <w:name w:val="annotation text"/>
    <w:basedOn w:val="Normal"/>
    <w:link w:val="CommentTextChar"/>
    <w:uiPriority w:val="99"/>
    <w:semiHidden/>
    <w:unhideWhenUsed/>
    <w:rsid w:val="00344166"/>
    <w:rPr>
      <w:sz w:val="20"/>
      <w:szCs w:val="20"/>
    </w:rPr>
  </w:style>
  <w:style w:type="character" w:customStyle="1" w:styleId="CommentTextChar">
    <w:name w:val="Comment Text Char"/>
    <w:basedOn w:val="DefaultParagraphFont"/>
    <w:link w:val="CommentText"/>
    <w:uiPriority w:val="99"/>
    <w:semiHidden/>
    <w:rsid w:val="00344166"/>
  </w:style>
  <w:style w:type="paragraph" w:styleId="CommentSubject">
    <w:name w:val="annotation subject"/>
    <w:basedOn w:val="CommentText"/>
    <w:next w:val="CommentText"/>
    <w:link w:val="CommentSubjectChar"/>
    <w:uiPriority w:val="99"/>
    <w:semiHidden/>
    <w:unhideWhenUsed/>
    <w:rsid w:val="00344166"/>
    <w:rPr>
      <w:b/>
      <w:bCs/>
    </w:rPr>
  </w:style>
  <w:style w:type="character" w:customStyle="1" w:styleId="CommentSubjectChar">
    <w:name w:val="Comment Subject Char"/>
    <w:link w:val="CommentSubject"/>
    <w:uiPriority w:val="99"/>
    <w:semiHidden/>
    <w:rsid w:val="00344166"/>
    <w:rPr>
      <w:b/>
      <w:bCs/>
    </w:rPr>
  </w:style>
  <w:style w:type="character" w:styleId="FollowedHyperlink">
    <w:name w:val="FollowedHyperlink"/>
    <w:uiPriority w:val="99"/>
    <w:semiHidden/>
    <w:unhideWhenUsed/>
    <w:rsid w:val="00637746"/>
    <w:rPr>
      <w:color w:val="800080"/>
      <w:u w:val="single"/>
    </w:rPr>
  </w:style>
  <w:style w:type="character" w:styleId="Emphasis">
    <w:name w:val="Emphasis"/>
    <w:uiPriority w:val="20"/>
    <w:qFormat/>
    <w:rsid w:val="00446395"/>
    <w:rPr>
      <w:i/>
      <w:iCs/>
    </w:rPr>
  </w:style>
  <w:style w:type="paragraph" w:styleId="ListParagraph">
    <w:name w:val="List Paragraph"/>
    <w:basedOn w:val="Normal"/>
    <w:uiPriority w:val="34"/>
    <w:qFormat/>
    <w:rsid w:val="00985C0C"/>
    <w:pPr>
      <w:spacing w:after="0" w:line="240" w:lineRule="auto"/>
      <w:ind w:left="720"/>
    </w:pPr>
    <w:rPr>
      <w:rFonts w:ascii="Arial" w:hAnsi="Arial" w:cs="Arial"/>
      <w:sz w:val="24"/>
      <w:szCs w:val="24"/>
    </w:rPr>
  </w:style>
  <w:style w:type="paragraph" w:styleId="Header">
    <w:name w:val="header"/>
    <w:basedOn w:val="Normal"/>
    <w:link w:val="HeaderChar"/>
    <w:uiPriority w:val="99"/>
    <w:unhideWhenUsed/>
    <w:rsid w:val="00D578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78E9"/>
    <w:rPr>
      <w:sz w:val="22"/>
      <w:szCs w:val="22"/>
    </w:rPr>
  </w:style>
  <w:style w:type="paragraph" w:styleId="Footer">
    <w:name w:val="footer"/>
    <w:basedOn w:val="Normal"/>
    <w:link w:val="FooterChar"/>
    <w:uiPriority w:val="99"/>
    <w:unhideWhenUsed/>
    <w:rsid w:val="00D578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78E9"/>
    <w:rPr>
      <w:sz w:val="22"/>
      <w:szCs w:val="22"/>
    </w:rPr>
  </w:style>
  <w:style w:type="paragraph" w:styleId="NormalWeb">
    <w:name w:val="Normal (Web)"/>
    <w:basedOn w:val="Normal"/>
    <w:uiPriority w:val="99"/>
    <w:semiHidden/>
    <w:unhideWhenUsed/>
    <w:rsid w:val="00544034"/>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5B4AE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41F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336">
      <w:bodyDiv w:val="1"/>
      <w:marLeft w:val="0"/>
      <w:marRight w:val="0"/>
      <w:marTop w:val="0"/>
      <w:marBottom w:val="0"/>
      <w:divBdr>
        <w:top w:val="none" w:sz="0" w:space="0" w:color="auto"/>
        <w:left w:val="none" w:sz="0" w:space="0" w:color="auto"/>
        <w:bottom w:val="none" w:sz="0" w:space="0" w:color="auto"/>
        <w:right w:val="none" w:sz="0" w:space="0" w:color="auto"/>
      </w:divBdr>
    </w:div>
    <w:div w:id="75976749">
      <w:bodyDiv w:val="1"/>
      <w:marLeft w:val="0"/>
      <w:marRight w:val="0"/>
      <w:marTop w:val="0"/>
      <w:marBottom w:val="0"/>
      <w:divBdr>
        <w:top w:val="none" w:sz="0" w:space="0" w:color="auto"/>
        <w:left w:val="none" w:sz="0" w:space="0" w:color="auto"/>
        <w:bottom w:val="none" w:sz="0" w:space="0" w:color="auto"/>
        <w:right w:val="none" w:sz="0" w:space="0" w:color="auto"/>
      </w:divBdr>
      <w:divsChild>
        <w:div w:id="466900324">
          <w:marLeft w:val="173"/>
          <w:marRight w:val="173"/>
          <w:marTop w:val="0"/>
          <w:marBottom w:val="0"/>
          <w:divBdr>
            <w:top w:val="none" w:sz="0" w:space="0" w:color="auto"/>
            <w:left w:val="none" w:sz="0" w:space="0" w:color="auto"/>
            <w:bottom w:val="none" w:sz="0" w:space="0" w:color="auto"/>
            <w:right w:val="none" w:sz="0" w:space="0" w:color="auto"/>
          </w:divBdr>
        </w:div>
        <w:div w:id="769664090">
          <w:marLeft w:val="173"/>
          <w:marRight w:val="173"/>
          <w:marTop w:val="0"/>
          <w:marBottom w:val="0"/>
          <w:divBdr>
            <w:top w:val="none" w:sz="0" w:space="0" w:color="auto"/>
            <w:left w:val="none" w:sz="0" w:space="0" w:color="auto"/>
            <w:bottom w:val="none" w:sz="0" w:space="0" w:color="auto"/>
            <w:right w:val="none" w:sz="0" w:space="0" w:color="auto"/>
          </w:divBdr>
        </w:div>
        <w:div w:id="1744403655">
          <w:marLeft w:val="173"/>
          <w:marRight w:val="173"/>
          <w:marTop w:val="0"/>
          <w:marBottom w:val="0"/>
          <w:divBdr>
            <w:top w:val="none" w:sz="0" w:space="0" w:color="auto"/>
            <w:left w:val="none" w:sz="0" w:space="0" w:color="auto"/>
            <w:bottom w:val="none" w:sz="0" w:space="0" w:color="auto"/>
            <w:right w:val="none" w:sz="0" w:space="0" w:color="auto"/>
          </w:divBdr>
        </w:div>
        <w:div w:id="1903443051">
          <w:marLeft w:val="173"/>
          <w:marRight w:val="173"/>
          <w:marTop w:val="0"/>
          <w:marBottom w:val="0"/>
          <w:divBdr>
            <w:top w:val="none" w:sz="0" w:space="0" w:color="auto"/>
            <w:left w:val="none" w:sz="0" w:space="0" w:color="auto"/>
            <w:bottom w:val="none" w:sz="0" w:space="0" w:color="auto"/>
            <w:right w:val="none" w:sz="0" w:space="0" w:color="auto"/>
          </w:divBdr>
        </w:div>
      </w:divsChild>
    </w:div>
    <w:div w:id="89785913">
      <w:bodyDiv w:val="1"/>
      <w:marLeft w:val="0"/>
      <w:marRight w:val="0"/>
      <w:marTop w:val="0"/>
      <w:marBottom w:val="0"/>
      <w:divBdr>
        <w:top w:val="none" w:sz="0" w:space="0" w:color="auto"/>
        <w:left w:val="none" w:sz="0" w:space="0" w:color="auto"/>
        <w:bottom w:val="none" w:sz="0" w:space="0" w:color="auto"/>
        <w:right w:val="none" w:sz="0" w:space="0" w:color="auto"/>
      </w:divBdr>
    </w:div>
    <w:div w:id="181674490">
      <w:bodyDiv w:val="1"/>
      <w:marLeft w:val="0"/>
      <w:marRight w:val="0"/>
      <w:marTop w:val="0"/>
      <w:marBottom w:val="0"/>
      <w:divBdr>
        <w:top w:val="none" w:sz="0" w:space="0" w:color="auto"/>
        <w:left w:val="none" w:sz="0" w:space="0" w:color="auto"/>
        <w:bottom w:val="none" w:sz="0" w:space="0" w:color="auto"/>
        <w:right w:val="none" w:sz="0" w:space="0" w:color="auto"/>
      </w:divBdr>
    </w:div>
    <w:div w:id="268200655">
      <w:bodyDiv w:val="1"/>
      <w:marLeft w:val="0"/>
      <w:marRight w:val="0"/>
      <w:marTop w:val="0"/>
      <w:marBottom w:val="0"/>
      <w:divBdr>
        <w:top w:val="none" w:sz="0" w:space="0" w:color="auto"/>
        <w:left w:val="none" w:sz="0" w:space="0" w:color="auto"/>
        <w:bottom w:val="none" w:sz="0" w:space="0" w:color="auto"/>
        <w:right w:val="none" w:sz="0" w:space="0" w:color="auto"/>
      </w:divBdr>
    </w:div>
    <w:div w:id="369188228">
      <w:bodyDiv w:val="1"/>
      <w:marLeft w:val="0"/>
      <w:marRight w:val="0"/>
      <w:marTop w:val="0"/>
      <w:marBottom w:val="0"/>
      <w:divBdr>
        <w:top w:val="none" w:sz="0" w:space="0" w:color="auto"/>
        <w:left w:val="none" w:sz="0" w:space="0" w:color="auto"/>
        <w:bottom w:val="none" w:sz="0" w:space="0" w:color="auto"/>
        <w:right w:val="none" w:sz="0" w:space="0" w:color="auto"/>
      </w:divBdr>
    </w:div>
    <w:div w:id="391002736">
      <w:bodyDiv w:val="1"/>
      <w:marLeft w:val="0"/>
      <w:marRight w:val="0"/>
      <w:marTop w:val="0"/>
      <w:marBottom w:val="0"/>
      <w:divBdr>
        <w:top w:val="none" w:sz="0" w:space="0" w:color="auto"/>
        <w:left w:val="none" w:sz="0" w:space="0" w:color="auto"/>
        <w:bottom w:val="none" w:sz="0" w:space="0" w:color="auto"/>
        <w:right w:val="none" w:sz="0" w:space="0" w:color="auto"/>
      </w:divBdr>
    </w:div>
    <w:div w:id="568197420">
      <w:bodyDiv w:val="1"/>
      <w:marLeft w:val="0"/>
      <w:marRight w:val="0"/>
      <w:marTop w:val="0"/>
      <w:marBottom w:val="0"/>
      <w:divBdr>
        <w:top w:val="none" w:sz="0" w:space="0" w:color="auto"/>
        <w:left w:val="none" w:sz="0" w:space="0" w:color="auto"/>
        <w:bottom w:val="none" w:sz="0" w:space="0" w:color="auto"/>
        <w:right w:val="none" w:sz="0" w:space="0" w:color="auto"/>
      </w:divBdr>
    </w:div>
    <w:div w:id="820274749">
      <w:bodyDiv w:val="1"/>
      <w:marLeft w:val="0"/>
      <w:marRight w:val="0"/>
      <w:marTop w:val="0"/>
      <w:marBottom w:val="0"/>
      <w:divBdr>
        <w:top w:val="none" w:sz="0" w:space="0" w:color="auto"/>
        <w:left w:val="none" w:sz="0" w:space="0" w:color="auto"/>
        <w:bottom w:val="none" w:sz="0" w:space="0" w:color="auto"/>
        <w:right w:val="none" w:sz="0" w:space="0" w:color="auto"/>
      </w:divBdr>
    </w:div>
    <w:div w:id="889272260">
      <w:bodyDiv w:val="1"/>
      <w:marLeft w:val="0"/>
      <w:marRight w:val="0"/>
      <w:marTop w:val="0"/>
      <w:marBottom w:val="0"/>
      <w:divBdr>
        <w:top w:val="none" w:sz="0" w:space="0" w:color="auto"/>
        <w:left w:val="none" w:sz="0" w:space="0" w:color="auto"/>
        <w:bottom w:val="none" w:sz="0" w:space="0" w:color="auto"/>
        <w:right w:val="none" w:sz="0" w:space="0" w:color="auto"/>
      </w:divBdr>
    </w:div>
    <w:div w:id="1428118945">
      <w:bodyDiv w:val="1"/>
      <w:marLeft w:val="0"/>
      <w:marRight w:val="0"/>
      <w:marTop w:val="0"/>
      <w:marBottom w:val="0"/>
      <w:divBdr>
        <w:top w:val="none" w:sz="0" w:space="0" w:color="auto"/>
        <w:left w:val="none" w:sz="0" w:space="0" w:color="auto"/>
        <w:bottom w:val="none" w:sz="0" w:space="0" w:color="auto"/>
        <w:right w:val="none" w:sz="0" w:space="0" w:color="auto"/>
      </w:divBdr>
      <w:divsChild>
        <w:div w:id="1048065163">
          <w:marLeft w:val="0"/>
          <w:marRight w:val="0"/>
          <w:marTop w:val="0"/>
          <w:marBottom w:val="0"/>
          <w:divBdr>
            <w:top w:val="none" w:sz="0" w:space="0" w:color="auto"/>
            <w:left w:val="none" w:sz="0" w:space="0" w:color="auto"/>
            <w:bottom w:val="none" w:sz="0" w:space="0" w:color="auto"/>
            <w:right w:val="none" w:sz="0" w:space="0" w:color="auto"/>
          </w:divBdr>
          <w:divsChild>
            <w:div w:id="2071920802">
              <w:marLeft w:val="0"/>
              <w:marRight w:val="0"/>
              <w:marTop w:val="0"/>
              <w:marBottom w:val="0"/>
              <w:divBdr>
                <w:top w:val="none" w:sz="0" w:space="0" w:color="auto"/>
                <w:left w:val="single" w:sz="6" w:space="8" w:color="E5E5DA"/>
                <w:bottom w:val="none" w:sz="0" w:space="0" w:color="auto"/>
                <w:right w:val="single" w:sz="6" w:space="8" w:color="E5E5DA"/>
              </w:divBdr>
              <w:divsChild>
                <w:div w:id="1698853469">
                  <w:marLeft w:val="0"/>
                  <w:marRight w:val="0"/>
                  <w:marTop w:val="0"/>
                  <w:marBottom w:val="150"/>
                  <w:divBdr>
                    <w:top w:val="none" w:sz="0" w:space="0" w:color="auto"/>
                    <w:left w:val="none" w:sz="0" w:space="0" w:color="auto"/>
                    <w:bottom w:val="none" w:sz="0" w:space="0" w:color="auto"/>
                    <w:right w:val="none" w:sz="0" w:space="0" w:color="auto"/>
                  </w:divBdr>
                  <w:divsChild>
                    <w:div w:id="1517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18922">
      <w:bodyDiv w:val="1"/>
      <w:marLeft w:val="0"/>
      <w:marRight w:val="0"/>
      <w:marTop w:val="0"/>
      <w:marBottom w:val="0"/>
      <w:divBdr>
        <w:top w:val="none" w:sz="0" w:space="0" w:color="auto"/>
        <w:left w:val="none" w:sz="0" w:space="0" w:color="auto"/>
        <w:bottom w:val="none" w:sz="0" w:space="0" w:color="auto"/>
        <w:right w:val="none" w:sz="0" w:space="0" w:color="auto"/>
      </w:divBdr>
    </w:div>
    <w:div w:id="1957251982">
      <w:bodyDiv w:val="1"/>
      <w:marLeft w:val="0"/>
      <w:marRight w:val="0"/>
      <w:marTop w:val="0"/>
      <w:marBottom w:val="0"/>
      <w:divBdr>
        <w:top w:val="none" w:sz="0" w:space="0" w:color="auto"/>
        <w:left w:val="none" w:sz="0" w:space="0" w:color="auto"/>
        <w:bottom w:val="none" w:sz="0" w:space="0" w:color="auto"/>
        <w:right w:val="none" w:sz="0" w:space="0" w:color="auto"/>
      </w:divBdr>
    </w:div>
    <w:div w:id="1959678724">
      <w:bodyDiv w:val="1"/>
      <w:marLeft w:val="0"/>
      <w:marRight w:val="0"/>
      <w:marTop w:val="0"/>
      <w:marBottom w:val="0"/>
      <w:divBdr>
        <w:top w:val="none" w:sz="0" w:space="0" w:color="auto"/>
        <w:left w:val="none" w:sz="0" w:space="0" w:color="auto"/>
        <w:bottom w:val="none" w:sz="0" w:space="0" w:color="auto"/>
        <w:right w:val="none" w:sz="0" w:space="0" w:color="auto"/>
      </w:divBdr>
    </w:div>
    <w:div w:id="2005164361">
      <w:bodyDiv w:val="1"/>
      <w:marLeft w:val="0"/>
      <w:marRight w:val="0"/>
      <w:marTop w:val="0"/>
      <w:marBottom w:val="0"/>
      <w:divBdr>
        <w:top w:val="none" w:sz="0" w:space="0" w:color="auto"/>
        <w:left w:val="none" w:sz="0" w:space="0" w:color="auto"/>
        <w:bottom w:val="none" w:sz="0" w:space="0" w:color="auto"/>
        <w:right w:val="none" w:sz="0" w:space="0" w:color="auto"/>
      </w:divBdr>
    </w:div>
    <w:div w:id="2017072997">
      <w:bodyDiv w:val="1"/>
      <w:marLeft w:val="0"/>
      <w:marRight w:val="0"/>
      <w:marTop w:val="0"/>
      <w:marBottom w:val="0"/>
      <w:divBdr>
        <w:top w:val="none" w:sz="0" w:space="0" w:color="auto"/>
        <w:left w:val="none" w:sz="0" w:space="0" w:color="auto"/>
        <w:bottom w:val="none" w:sz="0" w:space="0" w:color="auto"/>
        <w:right w:val="none" w:sz="0" w:space="0" w:color="auto"/>
      </w:divBdr>
    </w:div>
    <w:div w:id="2078431522">
      <w:bodyDiv w:val="1"/>
      <w:marLeft w:val="0"/>
      <w:marRight w:val="0"/>
      <w:marTop w:val="0"/>
      <w:marBottom w:val="0"/>
      <w:divBdr>
        <w:top w:val="none" w:sz="0" w:space="0" w:color="auto"/>
        <w:left w:val="none" w:sz="0" w:space="0" w:color="auto"/>
        <w:bottom w:val="none" w:sz="0" w:space="0" w:color="auto"/>
        <w:right w:val="none" w:sz="0" w:space="0" w:color="auto"/>
      </w:divBdr>
      <w:divsChild>
        <w:div w:id="458841154">
          <w:marLeft w:val="173"/>
          <w:marRight w:val="173"/>
          <w:marTop w:val="0"/>
          <w:marBottom w:val="0"/>
          <w:divBdr>
            <w:top w:val="none" w:sz="0" w:space="0" w:color="auto"/>
            <w:left w:val="none" w:sz="0" w:space="0" w:color="auto"/>
            <w:bottom w:val="none" w:sz="0" w:space="0" w:color="auto"/>
            <w:right w:val="none" w:sz="0" w:space="0" w:color="auto"/>
          </w:divBdr>
        </w:div>
        <w:div w:id="1092816719">
          <w:marLeft w:val="173"/>
          <w:marRight w:val="173"/>
          <w:marTop w:val="0"/>
          <w:marBottom w:val="0"/>
          <w:divBdr>
            <w:top w:val="none" w:sz="0" w:space="0" w:color="auto"/>
            <w:left w:val="none" w:sz="0" w:space="0" w:color="auto"/>
            <w:bottom w:val="none" w:sz="0" w:space="0" w:color="auto"/>
            <w:right w:val="none" w:sz="0" w:space="0" w:color="auto"/>
          </w:divBdr>
        </w:div>
        <w:div w:id="1274629620">
          <w:marLeft w:val="173"/>
          <w:marRight w:val="173"/>
          <w:marTop w:val="0"/>
          <w:marBottom w:val="0"/>
          <w:divBdr>
            <w:top w:val="none" w:sz="0" w:space="0" w:color="auto"/>
            <w:left w:val="none" w:sz="0" w:space="0" w:color="auto"/>
            <w:bottom w:val="none" w:sz="0" w:space="0" w:color="auto"/>
            <w:right w:val="none" w:sz="0" w:space="0" w:color="auto"/>
          </w:divBdr>
        </w:div>
        <w:div w:id="1310016408">
          <w:marLeft w:val="173"/>
          <w:marRight w:val="173"/>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er@skillscanada.com" TargetMode="External"/><Relationship Id="rId9" Type="http://schemas.openxmlformats.org/officeDocument/2006/relationships/hyperlink" Target="mailto:micheler@skillscanada.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6F9C-F767-3843-B2E8-9A82E999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Skills Canada</Company>
  <LinksUpToDate>false</LinksUpToDate>
  <CharactersWithSpaces>4375</CharactersWithSpaces>
  <SharedDoc>false</SharedDoc>
  <HLinks>
    <vt:vector size="36" baseType="variant">
      <vt:variant>
        <vt:i4>1572979</vt:i4>
      </vt:variant>
      <vt:variant>
        <vt:i4>15</vt:i4>
      </vt:variant>
      <vt:variant>
        <vt:i4>0</vt:i4>
      </vt:variant>
      <vt:variant>
        <vt:i4>5</vt:i4>
      </vt:variant>
      <vt:variant>
        <vt:lpwstr>mailto:caroline@cmm-communications.com</vt:lpwstr>
      </vt:variant>
      <vt:variant>
        <vt:lpwstr/>
      </vt:variant>
      <vt:variant>
        <vt:i4>3735581</vt:i4>
      </vt:variant>
      <vt:variant>
        <vt:i4>12</vt:i4>
      </vt:variant>
      <vt:variant>
        <vt:i4>0</vt:i4>
      </vt:variant>
      <vt:variant>
        <vt:i4>5</vt:i4>
      </vt:variant>
      <vt:variant>
        <vt:lpwstr>mailto:ChristianneS@skillscanada.com</vt:lpwstr>
      </vt:variant>
      <vt:variant>
        <vt:lpwstr/>
      </vt:variant>
      <vt:variant>
        <vt:i4>5242920</vt:i4>
      </vt:variant>
      <vt:variant>
        <vt:i4>9</vt:i4>
      </vt:variant>
      <vt:variant>
        <vt:i4>0</vt:i4>
      </vt:variant>
      <vt:variant>
        <vt:i4>5</vt:i4>
      </vt:variant>
      <vt:variant>
        <vt:lpwstr>http://www.skillscanada.com/index.php?option=com_content&amp;task=view&amp;id=129&amp;Itemid=175</vt:lpwstr>
      </vt:variant>
      <vt:variant>
        <vt:lpwstr/>
      </vt:variant>
      <vt:variant>
        <vt:i4>3604491</vt:i4>
      </vt:variant>
      <vt:variant>
        <vt:i4>6</vt:i4>
      </vt:variant>
      <vt:variant>
        <vt:i4>0</vt:i4>
      </vt:variant>
      <vt:variant>
        <vt:i4>5</vt:i4>
      </vt:variant>
      <vt:variant>
        <vt:lpwstr>mailto:micheler@skillscanada.com</vt:lpwstr>
      </vt:variant>
      <vt:variant>
        <vt:lpwstr/>
      </vt:variant>
      <vt:variant>
        <vt:i4>2490412</vt:i4>
      </vt:variant>
      <vt:variant>
        <vt:i4>3</vt:i4>
      </vt:variant>
      <vt:variant>
        <vt:i4>0</vt:i4>
      </vt:variant>
      <vt:variant>
        <vt:i4>5</vt:i4>
      </vt:variant>
      <vt:variant>
        <vt:lpwstr>http://www.edmontonexpocentre.com/</vt:lpwstr>
      </vt:variant>
      <vt:variant>
        <vt:lpwstr/>
      </vt:variant>
      <vt:variant>
        <vt:i4>5898315</vt:i4>
      </vt:variant>
      <vt:variant>
        <vt:i4>0</vt:i4>
      </vt:variant>
      <vt:variant>
        <vt:i4>0</vt:i4>
      </vt:variant>
      <vt:variant>
        <vt:i4>5</vt:i4>
      </vt:variant>
      <vt:variant>
        <vt:lpwstr>http://www.skillscanada.com/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Scholfield</dc:creator>
  <cp:keywords/>
  <dc:description/>
  <cp:lastModifiedBy>Microsoft Office User</cp:lastModifiedBy>
  <cp:revision>3</cp:revision>
  <cp:lastPrinted>2018-04-20T17:48:00Z</cp:lastPrinted>
  <dcterms:created xsi:type="dcterms:W3CDTF">2018-05-16T18:35:00Z</dcterms:created>
  <dcterms:modified xsi:type="dcterms:W3CDTF">2018-05-16T18:55:00Z</dcterms:modified>
</cp:coreProperties>
</file>